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7B" w:rsidRPr="00A47753" w:rsidRDefault="00B74C67" w:rsidP="00A47753">
      <w:pPr>
        <w:pStyle w:val="a3"/>
        <w:spacing w:before="68"/>
        <w:ind w:left="3783"/>
        <w:rPr>
          <w:b w:val="0"/>
          <w:sz w:val="28"/>
          <w:szCs w:val="28"/>
        </w:rPr>
      </w:pPr>
      <w:r w:rsidRPr="00A47753">
        <w:rPr>
          <w:b w:val="0"/>
          <w:sz w:val="28"/>
          <w:szCs w:val="28"/>
        </w:rPr>
        <w:t>Паспорт</w:t>
      </w:r>
      <w:r w:rsidRPr="00A47753">
        <w:rPr>
          <w:b w:val="0"/>
          <w:spacing w:val="-4"/>
          <w:sz w:val="28"/>
          <w:szCs w:val="28"/>
        </w:rPr>
        <w:t xml:space="preserve"> </w:t>
      </w:r>
      <w:r w:rsidRPr="00A47753">
        <w:rPr>
          <w:b w:val="0"/>
          <w:sz w:val="28"/>
          <w:szCs w:val="28"/>
        </w:rPr>
        <w:t>практики</w:t>
      </w:r>
      <w:r w:rsidRPr="00A47753">
        <w:rPr>
          <w:b w:val="0"/>
          <w:spacing w:val="-4"/>
          <w:sz w:val="28"/>
          <w:szCs w:val="28"/>
        </w:rPr>
        <w:t xml:space="preserve"> </w:t>
      </w:r>
      <w:r w:rsidRPr="00A47753">
        <w:rPr>
          <w:b w:val="0"/>
          <w:sz w:val="28"/>
          <w:szCs w:val="28"/>
        </w:rPr>
        <w:t>наставничества</w:t>
      </w:r>
    </w:p>
    <w:p w:rsidR="0091207B" w:rsidRPr="00A47753" w:rsidRDefault="0091207B" w:rsidP="00A47753">
      <w:pPr>
        <w:spacing w:before="10"/>
        <w:rPr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8057"/>
      </w:tblGrid>
      <w:tr w:rsidR="0091207B" w:rsidRPr="00A47753">
        <w:trPr>
          <w:trHeight w:val="743"/>
        </w:trPr>
        <w:tc>
          <w:tcPr>
            <w:tcW w:w="2715" w:type="dxa"/>
          </w:tcPr>
          <w:p w:rsidR="0091207B" w:rsidRPr="00954ADA" w:rsidRDefault="00B74C67" w:rsidP="00A47753">
            <w:pPr>
              <w:pStyle w:val="TableParagraph"/>
              <w:ind w:left="67" w:right="1024"/>
              <w:rPr>
                <w:sz w:val="24"/>
                <w:szCs w:val="24"/>
              </w:rPr>
            </w:pPr>
            <w:proofErr w:type="gramStart"/>
            <w:r w:rsidRPr="00954ADA">
              <w:rPr>
                <w:spacing w:val="-1"/>
                <w:sz w:val="24"/>
                <w:szCs w:val="24"/>
              </w:rPr>
              <w:t>Наименование</w:t>
            </w:r>
            <w:r w:rsidR="00FB1397" w:rsidRPr="00954ADA">
              <w:rPr>
                <w:spacing w:val="-1"/>
                <w:sz w:val="24"/>
                <w:szCs w:val="24"/>
              </w:rPr>
              <w:t xml:space="preserve"> </w:t>
            </w:r>
            <w:r w:rsidRPr="00954ADA">
              <w:rPr>
                <w:spacing w:val="-57"/>
                <w:sz w:val="24"/>
                <w:szCs w:val="24"/>
              </w:rPr>
              <w:t xml:space="preserve"> </w:t>
            </w:r>
            <w:r w:rsidRPr="00954ADA">
              <w:rPr>
                <w:sz w:val="24"/>
                <w:szCs w:val="24"/>
              </w:rPr>
              <w:t>практики</w:t>
            </w:r>
            <w:proofErr w:type="gramEnd"/>
          </w:p>
          <w:p w:rsidR="0091207B" w:rsidRPr="00954ADA" w:rsidRDefault="0091207B" w:rsidP="00A47753">
            <w:pPr>
              <w:pStyle w:val="TableParagraph"/>
              <w:ind w:left="6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91207B" w:rsidRPr="00A47753" w:rsidRDefault="00150921" w:rsidP="00A4775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B1397">
              <w:rPr>
                <w:sz w:val="28"/>
                <w:szCs w:val="28"/>
              </w:rPr>
              <w:t>абота волонтерского отряда «Молодая гвардия</w:t>
            </w:r>
            <w:r w:rsidR="00B74C67" w:rsidRPr="00A47753">
              <w:rPr>
                <w:sz w:val="28"/>
                <w:szCs w:val="28"/>
              </w:rPr>
              <w:t>»</w:t>
            </w:r>
          </w:p>
        </w:tc>
      </w:tr>
      <w:tr w:rsidR="0091207B" w:rsidRPr="00A47753">
        <w:trPr>
          <w:trHeight w:val="995"/>
        </w:trPr>
        <w:tc>
          <w:tcPr>
            <w:tcW w:w="2715" w:type="dxa"/>
          </w:tcPr>
          <w:p w:rsidR="0091207B" w:rsidRPr="00954ADA" w:rsidRDefault="00B74C67" w:rsidP="00A47753">
            <w:pPr>
              <w:pStyle w:val="TableParagraph"/>
              <w:ind w:left="67" w:right="747"/>
              <w:jc w:val="both"/>
              <w:rPr>
                <w:sz w:val="24"/>
                <w:szCs w:val="24"/>
              </w:rPr>
            </w:pPr>
            <w:r w:rsidRPr="00954ADA">
              <w:rPr>
                <w:spacing w:val="-1"/>
                <w:sz w:val="24"/>
                <w:szCs w:val="24"/>
              </w:rPr>
              <w:t>Образовательная</w:t>
            </w:r>
            <w:r w:rsidRPr="00954ADA">
              <w:rPr>
                <w:spacing w:val="-58"/>
                <w:sz w:val="24"/>
                <w:szCs w:val="24"/>
              </w:rPr>
              <w:t xml:space="preserve"> </w:t>
            </w:r>
            <w:r w:rsidRPr="00954ADA">
              <w:rPr>
                <w:sz w:val="24"/>
                <w:szCs w:val="24"/>
              </w:rPr>
              <w:t>организация, где</w:t>
            </w:r>
            <w:r w:rsidRPr="00954ADA">
              <w:rPr>
                <w:spacing w:val="-57"/>
                <w:sz w:val="24"/>
                <w:szCs w:val="24"/>
              </w:rPr>
              <w:t xml:space="preserve"> </w:t>
            </w:r>
            <w:r w:rsidRPr="00954ADA">
              <w:rPr>
                <w:sz w:val="24"/>
                <w:szCs w:val="24"/>
              </w:rPr>
              <w:t>реализовалась</w:t>
            </w:r>
          </w:p>
          <w:p w:rsidR="0091207B" w:rsidRPr="00954ADA" w:rsidRDefault="00B74C67" w:rsidP="00A47753">
            <w:pPr>
              <w:pStyle w:val="TableParagraph"/>
              <w:ind w:left="67"/>
              <w:rPr>
                <w:sz w:val="24"/>
                <w:szCs w:val="24"/>
              </w:rPr>
            </w:pPr>
            <w:r w:rsidRPr="00954ADA">
              <w:rPr>
                <w:sz w:val="24"/>
                <w:szCs w:val="24"/>
              </w:rPr>
              <w:t>практика</w:t>
            </w:r>
          </w:p>
        </w:tc>
        <w:tc>
          <w:tcPr>
            <w:tcW w:w="8057" w:type="dxa"/>
          </w:tcPr>
          <w:p w:rsidR="0091207B" w:rsidRPr="00A47753" w:rsidRDefault="00B74C67" w:rsidP="00A47753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pacing w:val="-1"/>
                <w:sz w:val="28"/>
                <w:szCs w:val="28"/>
              </w:rPr>
              <w:t>Муниципальное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="007A3120" w:rsidRPr="00A47753">
              <w:rPr>
                <w:sz w:val="28"/>
                <w:szCs w:val="28"/>
              </w:rPr>
              <w:t>казенное образовательное учреждение «</w:t>
            </w:r>
            <w:proofErr w:type="spellStart"/>
            <w:r w:rsidR="007A3120" w:rsidRPr="00A47753">
              <w:rPr>
                <w:sz w:val="28"/>
                <w:szCs w:val="28"/>
              </w:rPr>
              <w:t>Защитенская</w:t>
            </w:r>
            <w:proofErr w:type="spellEnd"/>
            <w:r w:rsidR="007A3120" w:rsidRPr="00A47753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="007A3120" w:rsidRPr="00A47753">
              <w:rPr>
                <w:sz w:val="28"/>
                <w:szCs w:val="28"/>
              </w:rPr>
              <w:t>Щигровского</w:t>
            </w:r>
            <w:proofErr w:type="spellEnd"/>
            <w:r w:rsidR="007A3120" w:rsidRPr="00A47753">
              <w:rPr>
                <w:sz w:val="28"/>
                <w:szCs w:val="28"/>
              </w:rPr>
              <w:t xml:space="preserve"> района </w:t>
            </w:r>
            <w:r w:rsidRPr="00A47753">
              <w:rPr>
                <w:sz w:val="28"/>
                <w:szCs w:val="28"/>
              </w:rPr>
              <w:t>Курской</w:t>
            </w:r>
            <w:r w:rsidRPr="00A47753">
              <w:rPr>
                <w:spacing w:val="-1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области</w:t>
            </w:r>
          </w:p>
        </w:tc>
      </w:tr>
      <w:tr w:rsidR="0091207B" w:rsidRPr="00A47753">
        <w:trPr>
          <w:trHeight w:val="2153"/>
        </w:trPr>
        <w:tc>
          <w:tcPr>
            <w:tcW w:w="2715" w:type="dxa"/>
          </w:tcPr>
          <w:p w:rsidR="0091207B" w:rsidRPr="00954ADA" w:rsidRDefault="00B74C67" w:rsidP="00FB1397">
            <w:pPr>
              <w:pStyle w:val="TableParagraph"/>
              <w:ind w:left="67" w:right="114"/>
              <w:rPr>
                <w:sz w:val="24"/>
                <w:szCs w:val="24"/>
              </w:rPr>
            </w:pPr>
            <w:bookmarkStart w:id="0" w:name="_GoBack"/>
            <w:r w:rsidRPr="00954ADA">
              <w:rPr>
                <w:spacing w:val="-1"/>
                <w:sz w:val="24"/>
                <w:szCs w:val="24"/>
              </w:rPr>
              <w:t>Задачи</w:t>
            </w:r>
            <w:r w:rsidRPr="00954ADA">
              <w:rPr>
                <w:spacing w:val="-12"/>
                <w:sz w:val="24"/>
                <w:szCs w:val="24"/>
              </w:rPr>
              <w:t xml:space="preserve"> </w:t>
            </w:r>
            <w:r w:rsidRPr="00954ADA">
              <w:rPr>
                <w:spacing w:val="-1"/>
                <w:sz w:val="24"/>
                <w:szCs w:val="24"/>
              </w:rPr>
              <w:t>целевой</w:t>
            </w:r>
            <w:r w:rsidRPr="00954ADA">
              <w:rPr>
                <w:spacing w:val="-11"/>
                <w:sz w:val="24"/>
                <w:szCs w:val="24"/>
              </w:rPr>
              <w:t xml:space="preserve"> </w:t>
            </w:r>
            <w:r w:rsidRPr="00954ADA">
              <w:rPr>
                <w:sz w:val="24"/>
                <w:szCs w:val="24"/>
              </w:rPr>
              <w:t>модели, на</w:t>
            </w:r>
            <w:r w:rsidRPr="00954ADA">
              <w:rPr>
                <w:spacing w:val="1"/>
                <w:sz w:val="24"/>
                <w:szCs w:val="24"/>
              </w:rPr>
              <w:t xml:space="preserve"> </w:t>
            </w:r>
            <w:r w:rsidRPr="00954ADA">
              <w:rPr>
                <w:sz w:val="24"/>
                <w:szCs w:val="24"/>
              </w:rPr>
              <w:t>реализацию которых</w:t>
            </w:r>
            <w:r w:rsidRPr="00954ADA">
              <w:rPr>
                <w:spacing w:val="1"/>
                <w:sz w:val="24"/>
                <w:szCs w:val="24"/>
              </w:rPr>
              <w:t xml:space="preserve"> </w:t>
            </w:r>
            <w:r w:rsidRPr="00954ADA">
              <w:rPr>
                <w:sz w:val="24"/>
                <w:szCs w:val="24"/>
              </w:rPr>
              <w:t>направлена</w:t>
            </w:r>
            <w:r w:rsidRPr="00954ADA">
              <w:rPr>
                <w:spacing w:val="-6"/>
                <w:sz w:val="24"/>
                <w:szCs w:val="24"/>
              </w:rPr>
              <w:t xml:space="preserve"> </w:t>
            </w:r>
            <w:r w:rsidRPr="00954ADA">
              <w:rPr>
                <w:sz w:val="24"/>
                <w:szCs w:val="24"/>
              </w:rPr>
              <w:t>практика</w:t>
            </w:r>
            <w:bookmarkEnd w:id="0"/>
          </w:p>
        </w:tc>
        <w:tc>
          <w:tcPr>
            <w:tcW w:w="8057" w:type="dxa"/>
          </w:tcPr>
          <w:p w:rsidR="006C7D15" w:rsidRPr="00A47753" w:rsidRDefault="006C7D15" w:rsidP="00A47753">
            <w:pPr>
              <w:pStyle w:val="TableParagraph"/>
              <w:ind w:right="63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Формирование лидерских качеств, инициативности общественной активности обучающихся, их социализация путем создания и развития школьного добровольчества посредством применения технологии наставничества.</w:t>
            </w:r>
          </w:p>
          <w:p w:rsidR="00CC5108" w:rsidRPr="00A47753" w:rsidRDefault="00986C39" w:rsidP="00A47753">
            <w:pPr>
              <w:pStyle w:val="TableParagraph"/>
              <w:ind w:right="63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Подготовка обучающихся </w:t>
            </w:r>
            <w:proofErr w:type="gramStart"/>
            <w:r w:rsidRPr="00A47753">
              <w:rPr>
                <w:sz w:val="28"/>
                <w:szCs w:val="28"/>
              </w:rPr>
              <w:t>к  осознанной</w:t>
            </w:r>
            <w:proofErr w:type="gramEnd"/>
            <w:r w:rsidRPr="00A47753">
              <w:rPr>
                <w:sz w:val="28"/>
                <w:szCs w:val="28"/>
              </w:rPr>
              <w:t xml:space="preserve">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насыщенность. </w:t>
            </w:r>
            <w:r w:rsidR="00CC5108" w:rsidRPr="00A47753">
              <w:rPr>
                <w:sz w:val="28"/>
                <w:szCs w:val="28"/>
              </w:rPr>
              <w:t>Раскрытие личностного, творческого, профессионального потенциала каждого обучающегося, поддержка формирования и реализации траектории совместной деятельности.</w:t>
            </w:r>
          </w:p>
          <w:p w:rsidR="0091207B" w:rsidRPr="00A47753" w:rsidRDefault="00B74C67" w:rsidP="00A47753">
            <w:pPr>
              <w:pStyle w:val="TableParagraph"/>
              <w:ind w:right="63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При воздействии на формирующуюся личность, направленное на его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образование, активную социализацию, продуктивное развитие путем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передачи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опыта</w:t>
            </w:r>
            <w:r w:rsidRPr="00A47753">
              <w:rPr>
                <w:spacing w:val="-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от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наставника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</w:t>
            </w:r>
            <w:r w:rsidRPr="00A47753">
              <w:rPr>
                <w:spacing w:val="-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наставляемому:</w:t>
            </w:r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вхождение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сформированный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детский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коллектив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="00CC5108" w:rsidRPr="00A47753">
              <w:rPr>
                <w:spacing w:val="-12"/>
                <w:sz w:val="28"/>
                <w:szCs w:val="28"/>
              </w:rPr>
              <w:t xml:space="preserve">волонтерского </w:t>
            </w:r>
            <w:r w:rsidRPr="00A47753">
              <w:rPr>
                <w:sz w:val="28"/>
                <w:szCs w:val="28"/>
              </w:rPr>
              <w:t>отряда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="00CC5108" w:rsidRPr="00A47753">
              <w:rPr>
                <w:sz w:val="28"/>
                <w:szCs w:val="28"/>
              </w:rPr>
              <w:t>«Молодая гвардия</w:t>
            </w:r>
            <w:r w:rsidRPr="00A47753">
              <w:rPr>
                <w:sz w:val="28"/>
                <w:szCs w:val="28"/>
              </w:rPr>
              <w:t>»;</w:t>
            </w:r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приобщение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волонтерской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деятельности;</w:t>
            </w:r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адаптация</w:t>
            </w:r>
            <w:r w:rsidRPr="00A47753">
              <w:rPr>
                <w:spacing w:val="-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жизни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</w:t>
            </w:r>
            <w:r w:rsidRPr="00A47753">
              <w:rPr>
                <w:spacing w:val="-6"/>
                <w:sz w:val="28"/>
                <w:szCs w:val="28"/>
              </w:rPr>
              <w:t xml:space="preserve"> </w:t>
            </w:r>
            <w:r w:rsidR="00CC5108" w:rsidRPr="00A47753">
              <w:rPr>
                <w:sz w:val="28"/>
                <w:szCs w:val="28"/>
              </w:rPr>
              <w:t>процесс</w:t>
            </w:r>
            <w:r w:rsidRPr="00A47753">
              <w:rPr>
                <w:sz w:val="28"/>
                <w:szCs w:val="28"/>
              </w:rPr>
              <w:t>е</w:t>
            </w:r>
            <w:r w:rsidR="00CC5108" w:rsidRPr="00A47753">
              <w:rPr>
                <w:sz w:val="28"/>
                <w:szCs w:val="28"/>
              </w:rPr>
              <w:t xml:space="preserve"> совместной трудовой деятельности</w:t>
            </w:r>
            <w:r w:rsidRPr="00A47753">
              <w:rPr>
                <w:sz w:val="28"/>
                <w:szCs w:val="28"/>
              </w:rPr>
              <w:t>;</w:t>
            </w:r>
          </w:p>
          <w:p w:rsidR="00CC5108" w:rsidRPr="00A47753" w:rsidRDefault="00CC5108" w:rsidP="00A47753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приобретение </w:t>
            </w:r>
            <w:proofErr w:type="gramStart"/>
            <w:r w:rsidRPr="00A47753">
              <w:rPr>
                <w:sz w:val="28"/>
                <w:szCs w:val="28"/>
              </w:rPr>
              <w:t>позитивного  опыта</w:t>
            </w:r>
            <w:proofErr w:type="gramEnd"/>
            <w:r w:rsidRPr="00A47753">
              <w:rPr>
                <w:sz w:val="28"/>
                <w:szCs w:val="28"/>
              </w:rPr>
              <w:t xml:space="preserve"> социального взросления и социальной ответственности</w:t>
            </w:r>
            <w:r w:rsidR="007A2207" w:rsidRPr="00A47753">
              <w:rPr>
                <w:sz w:val="28"/>
                <w:szCs w:val="28"/>
              </w:rPr>
              <w:t>;</w:t>
            </w:r>
          </w:p>
          <w:p w:rsidR="007A2207" w:rsidRPr="00A47753" w:rsidRDefault="007A2207" w:rsidP="00A47753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формирование у волонтеров гражданской позиции, патриотической и интернациональной сознательности;</w:t>
            </w:r>
          </w:p>
          <w:p w:rsidR="007A2207" w:rsidRPr="00A47753" w:rsidRDefault="007A2207" w:rsidP="00A47753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 -</w:t>
            </w:r>
            <w:proofErr w:type="gramStart"/>
            <w:r w:rsidRPr="00A47753">
              <w:rPr>
                <w:sz w:val="28"/>
                <w:szCs w:val="28"/>
              </w:rPr>
              <w:t>обеспечение  наиболее</w:t>
            </w:r>
            <w:proofErr w:type="gramEnd"/>
            <w:r w:rsidRPr="00A47753">
              <w:rPr>
                <w:sz w:val="28"/>
                <w:szCs w:val="28"/>
              </w:rPr>
              <w:t xml:space="preserve"> полной реализации творческих возможностей</w:t>
            </w:r>
          </w:p>
          <w:p w:rsidR="00986C39" w:rsidRPr="00A47753" w:rsidRDefault="00986C39" w:rsidP="00A47753">
            <w:pPr>
              <w:pStyle w:val="TableParagraph"/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Продвижение лучших практик наставничества в образовательных организациях </w:t>
            </w:r>
            <w:proofErr w:type="spellStart"/>
            <w:r w:rsidRPr="00A47753">
              <w:rPr>
                <w:sz w:val="28"/>
                <w:szCs w:val="28"/>
              </w:rPr>
              <w:t>Щигровского</w:t>
            </w:r>
            <w:proofErr w:type="spellEnd"/>
            <w:r w:rsidRPr="00A47753">
              <w:rPr>
                <w:sz w:val="28"/>
                <w:szCs w:val="28"/>
              </w:rPr>
              <w:t xml:space="preserve"> района. </w:t>
            </w:r>
          </w:p>
          <w:p w:rsidR="00986C39" w:rsidRPr="00A47753" w:rsidRDefault="00986C39" w:rsidP="00A47753">
            <w:pPr>
              <w:pStyle w:val="TableParagraph"/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Создание психологически комфортной среды для развития и повышения квалификации педагогов. </w:t>
            </w:r>
          </w:p>
          <w:p w:rsidR="00986C39" w:rsidRPr="00A47753" w:rsidRDefault="00986C39" w:rsidP="00A47753">
            <w:pPr>
              <w:pStyle w:val="TableParagraph"/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. Увеличение числа закрепившихся в профессии педагогических кадров; </w:t>
            </w:r>
          </w:p>
          <w:p w:rsidR="00986C39" w:rsidRPr="00A47753" w:rsidRDefault="00986C39" w:rsidP="00A47753">
            <w:pPr>
              <w:pStyle w:val="TableParagraph"/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</w:t>
            </w:r>
          </w:p>
          <w:p w:rsidR="007A2207" w:rsidRPr="00A47753" w:rsidRDefault="007A2207" w:rsidP="00A47753">
            <w:pPr>
              <w:pStyle w:val="TableParagraph"/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</w:p>
        </w:tc>
      </w:tr>
      <w:tr w:rsidR="0091207B" w:rsidRPr="00A47753">
        <w:trPr>
          <w:trHeight w:val="5383"/>
        </w:trPr>
        <w:tc>
          <w:tcPr>
            <w:tcW w:w="2715" w:type="dxa"/>
          </w:tcPr>
          <w:p w:rsidR="007A2207" w:rsidRPr="00A47753" w:rsidRDefault="00B74C67" w:rsidP="00A47753">
            <w:pPr>
              <w:pStyle w:val="TableParagraph"/>
              <w:ind w:left="67" w:right="1096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lastRenderedPageBreak/>
              <w:t>Цель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задачи</w:t>
            </w:r>
            <w:r w:rsidRPr="00A47753">
              <w:rPr>
                <w:spacing w:val="-5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практики</w:t>
            </w:r>
          </w:p>
          <w:p w:rsidR="007A2207" w:rsidRPr="00A47753" w:rsidRDefault="007A2207" w:rsidP="00A47753">
            <w:pPr>
              <w:rPr>
                <w:sz w:val="28"/>
                <w:szCs w:val="28"/>
              </w:rPr>
            </w:pPr>
          </w:p>
          <w:p w:rsidR="007A2207" w:rsidRPr="00A47753" w:rsidRDefault="007A2207" w:rsidP="00A47753">
            <w:pPr>
              <w:rPr>
                <w:sz w:val="28"/>
                <w:szCs w:val="28"/>
              </w:rPr>
            </w:pPr>
          </w:p>
          <w:p w:rsidR="007A2207" w:rsidRPr="00A47753" w:rsidRDefault="007A2207" w:rsidP="00A47753">
            <w:pPr>
              <w:rPr>
                <w:sz w:val="28"/>
                <w:szCs w:val="28"/>
              </w:rPr>
            </w:pPr>
          </w:p>
          <w:p w:rsidR="007A2207" w:rsidRPr="00A47753" w:rsidRDefault="007A2207" w:rsidP="00A47753">
            <w:pPr>
              <w:rPr>
                <w:sz w:val="28"/>
                <w:szCs w:val="28"/>
              </w:rPr>
            </w:pPr>
          </w:p>
          <w:p w:rsidR="007A2207" w:rsidRPr="00A47753" w:rsidRDefault="007A2207" w:rsidP="00A47753">
            <w:pPr>
              <w:rPr>
                <w:sz w:val="28"/>
                <w:szCs w:val="28"/>
              </w:rPr>
            </w:pPr>
          </w:p>
          <w:p w:rsidR="007A2207" w:rsidRPr="00A47753" w:rsidRDefault="007A2207" w:rsidP="00A47753">
            <w:pPr>
              <w:rPr>
                <w:sz w:val="28"/>
                <w:szCs w:val="28"/>
              </w:rPr>
            </w:pPr>
          </w:p>
          <w:p w:rsidR="0091207B" w:rsidRPr="00A47753" w:rsidRDefault="0091207B" w:rsidP="00A477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7" w:type="dxa"/>
          </w:tcPr>
          <w:p w:rsidR="0091207B" w:rsidRPr="00A47753" w:rsidRDefault="00B74C67" w:rsidP="00A47753">
            <w:pPr>
              <w:pStyle w:val="TableParagraph"/>
              <w:ind w:right="56" w:firstLine="646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Стратегическая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цель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–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разработка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внедрение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практико-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ориентированной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технологии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="007A2207" w:rsidRPr="00A47753">
              <w:rPr>
                <w:sz w:val="28"/>
                <w:szCs w:val="28"/>
              </w:rPr>
              <w:t>«Вместе во имя добра</w:t>
            </w:r>
            <w:r w:rsidRPr="00A47753">
              <w:rPr>
                <w:sz w:val="28"/>
                <w:szCs w:val="28"/>
              </w:rPr>
              <w:t>»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="007A2207" w:rsidRPr="00A47753">
              <w:rPr>
                <w:sz w:val="28"/>
                <w:szCs w:val="28"/>
              </w:rPr>
              <w:t>организацию внеурочной деятельности обучающихся</w:t>
            </w:r>
            <w:r w:rsidRPr="00A47753">
              <w:rPr>
                <w:sz w:val="28"/>
                <w:szCs w:val="28"/>
              </w:rPr>
              <w:t>.</w:t>
            </w:r>
          </w:p>
          <w:p w:rsidR="0091207B" w:rsidRPr="00A47753" w:rsidRDefault="00B74C67" w:rsidP="00A47753">
            <w:pPr>
              <w:pStyle w:val="TableParagraph"/>
              <w:ind w:right="58" w:firstLine="646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Тактическая цель – социокультурная адаптация обучающихся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47753">
              <w:rPr>
                <w:spacing w:val="-2"/>
                <w:sz w:val="28"/>
                <w:szCs w:val="28"/>
              </w:rPr>
              <w:t>средствами</w:t>
            </w:r>
            <w:r w:rsidR="007A2207"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волонтерской</w:t>
            </w:r>
            <w:proofErr w:type="gramEnd"/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и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наставнической</w:t>
            </w:r>
            <w:r w:rsidRPr="00A47753">
              <w:rPr>
                <w:spacing w:val="-63"/>
                <w:sz w:val="28"/>
                <w:szCs w:val="28"/>
              </w:rPr>
              <w:t xml:space="preserve"> </w:t>
            </w:r>
            <w:r w:rsidR="007A2207" w:rsidRPr="00A47753">
              <w:rPr>
                <w:spacing w:val="-63"/>
                <w:sz w:val="28"/>
                <w:szCs w:val="28"/>
              </w:rPr>
              <w:t xml:space="preserve">          </w:t>
            </w:r>
            <w:r w:rsidRPr="00A47753">
              <w:rPr>
                <w:sz w:val="28"/>
                <w:szCs w:val="28"/>
              </w:rPr>
              <w:t>деятельности.</w:t>
            </w:r>
          </w:p>
          <w:p w:rsidR="007A2207" w:rsidRPr="00A47753" w:rsidRDefault="007A2207" w:rsidP="00A47753">
            <w:pPr>
              <w:pStyle w:val="TableParagraph"/>
              <w:ind w:right="58" w:firstLine="646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Привить интерес к деятельности наставников и подготовить учеников к выполнению функций </w:t>
            </w:r>
            <w:proofErr w:type="gramStart"/>
            <w:r w:rsidRPr="00A47753">
              <w:rPr>
                <w:sz w:val="28"/>
                <w:szCs w:val="28"/>
              </w:rPr>
              <w:t>наставников .</w:t>
            </w:r>
            <w:proofErr w:type="gramEnd"/>
            <w:r w:rsidRPr="00A47753">
              <w:rPr>
                <w:sz w:val="28"/>
                <w:szCs w:val="28"/>
              </w:rPr>
              <w:t xml:space="preserve"> Включить наставников и наставляемых в а</w:t>
            </w:r>
            <w:r w:rsidR="001A4496" w:rsidRPr="00A47753">
              <w:rPr>
                <w:sz w:val="28"/>
                <w:szCs w:val="28"/>
              </w:rPr>
              <w:t>ктивную совместную деятельность.</w:t>
            </w:r>
          </w:p>
          <w:p w:rsidR="0091207B" w:rsidRPr="00A47753" w:rsidRDefault="00B74C67" w:rsidP="00A47753">
            <w:pPr>
              <w:pStyle w:val="TableParagraph"/>
              <w:ind w:left="633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Задачи:</w:t>
            </w:r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8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создание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инициативной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творческой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группы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="001A4496" w:rsidRPr="00A47753">
              <w:rPr>
                <w:sz w:val="28"/>
                <w:szCs w:val="28"/>
              </w:rPr>
              <w:t>старшеклассников</w:t>
            </w:r>
            <w:r w:rsidRPr="00A47753">
              <w:rPr>
                <w:sz w:val="28"/>
                <w:szCs w:val="28"/>
              </w:rPr>
              <w:t>;</w:t>
            </w:r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3"/>
              <w:ind w:right="62" w:firstLine="0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разработка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механизмов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партнерского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взаимодействия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между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учреждением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дополнительного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образования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принимающей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стороной;</w:t>
            </w:r>
          </w:p>
          <w:p w:rsidR="0091207B" w:rsidRPr="00A47753" w:rsidRDefault="001A4496" w:rsidP="00A47753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57" w:firstLine="0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комплектование волонтерского отряда</w:t>
            </w:r>
            <w:r w:rsidR="00B74C67" w:rsidRPr="00A47753">
              <w:rPr>
                <w:sz w:val="28"/>
                <w:szCs w:val="28"/>
              </w:rPr>
              <w:t xml:space="preserve"> из числа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="00B74C67" w:rsidRPr="00A47753">
              <w:rPr>
                <w:sz w:val="28"/>
                <w:szCs w:val="28"/>
              </w:rPr>
              <w:t>членов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детской организации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«Лу</w:t>
            </w:r>
            <w:r w:rsidR="00B74C67" w:rsidRPr="00A47753">
              <w:rPr>
                <w:sz w:val="28"/>
                <w:szCs w:val="28"/>
              </w:rPr>
              <w:t>чик»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="00B74C67" w:rsidRPr="00A47753">
              <w:rPr>
                <w:sz w:val="28"/>
                <w:szCs w:val="28"/>
              </w:rPr>
              <w:t>и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="00B74C67" w:rsidRPr="00A47753">
              <w:rPr>
                <w:sz w:val="28"/>
                <w:szCs w:val="28"/>
              </w:rPr>
              <w:t>других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="00B74C67" w:rsidRPr="00A47753">
              <w:rPr>
                <w:sz w:val="28"/>
                <w:szCs w:val="28"/>
              </w:rPr>
              <w:t>желающих,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="00B74C67" w:rsidRPr="00A47753">
              <w:rPr>
                <w:sz w:val="28"/>
                <w:szCs w:val="28"/>
              </w:rPr>
              <w:t>информирование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="00B74C67" w:rsidRPr="00A47753">
              <w:rPr>
                <w:sz w:val="28"/>
                <w:szCs w:val="28"/>
              </w:rPr>
              <w:t>и</w:t>
            </w:r>
            <w:r w:rsidR="00B74C67" w:rsidRPr="00A47753">
              <w:rPr>
                <w:spacing w:val="1"/>
                <w:sz w:val="28"/>
                <w:szCs w:val="28"/>
              </w:rPr>
              <w:t xml:space="preserve"> </w:t>
            </w:r>
            <w:r w:rsidR="00B74C67" w:rsidRPr="00A47753">
              <w:rPr>
                <w:sz w:val="28"/>
                <w:szCs w:val="28"/>
              </w:rPr>
              <w:t>мотивация;</w:t>
            </w:r>
          </w:p>
          <w:p w:rsidR="001A4496" w:rsidRPr="00A47753" w:rsidRDefault="001A4496" w:rsidP="00A47753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57" w:firstLine="0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составление общей программы деятельности;</w:t>
            </w:r>
          </w:p>
          <w:p w:rsidR="0091207B" w:rsidRPr="00A47753" w:rsidRDefault="0091207B" w:rsidP="00A47753">
            <w:pPr>
              <w:pStyle w:val="TableParagraph"/>
              <w:tabs>
                <w:tab w:val="left" w:pos="218"/>
              </w:tabs>
              <w:jc w:val="both"/>
              <w:rPr>
                <w:sz w:val="28"/>
                <w:szCs w:val="28"/>
              </w:rPr>
            </w:pPr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5"/>
              </w:numPr>
              <w:tabs>
                <w:tab w:val="left" w:pos="525"/>
                <w:tab w:val="left" w:pos="526"/>
                <w:tab w:val="left" w:pos="2498"/>
                <w:tab w:val="left" w:pos="3647"/>
                <w:tab w:val="left" w:pos="5441"/>
                <w:tab w:val="left" w:pos="6595"/>
              </w:tabs>
              <w:spacing w:before="8"/>
              <w:ind w:right="63" w:firstLine="0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формирование</w:t>
            </w:r>
            <w:r w:rsidRPr="00A47753">
              <w:rPr>
                <w:sz w:val="28"/>
                <w:szCs w:val="28"/>
              </w:rPr>
              <w:tab/>
              <w:t>группы</w:t>
            </w:r>
            <w:r w:rsidRPr="00A47753">
              <w:rPr>
                <w:sz w:val="28"/>
                <w:szCs w:val="28"/>
              </w:rPr>
              <w:tab/>
              <w:t>наставников</w:t>
            </w:r>
            <w:r w:rsidRPr="00A47753">
              <w:rPr>
                <w:sz w:val="28"/>
                <w:szCs w:val="28"/>
              </w:rPr>
              <w:tab/>
              <w:t>разных</w:t>
            </w:r>
            <w:r w:rsidRPr="00A47753">
              <w:rPr>
                <w:sz w:val="28"/>
                <w:szCs w:val="28"/>
              </w:rPr>
              <w:tab/>
              <w:t>направлений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деятельности;</w:t>
            </w:r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проведение</w:t>
            </w:r>
            <w:r w:rsidRPr="00A47753">
              <w:rPr>
                <w:spacing w:val="-16"/>
                <w:sz w:val="28"/>
                <w:szCs w:val="28"/>
              </w:rPr>
              <w:t xml:space="preserve"> </w:t>
            </w:r>
            <w:r w:rsidR="001A4496" w:rsidRPr="00A47753">
              <w:rPr>
                <w:spacing w:val="-16"/>
                <w:sz w:val="28"/>
                <w:szCs w:val="28"/>
              </w:rPr>
              <w:t xml:space="preserve">намеченной </w:t>
            </w:r>
            <w:r w:rsidRPr="00A47753">
              <w:rPr>
                <w:sz w:val="28"/>
                <w:szCs w:val="28"/>
              </w:rPr>
              <w:t>волонтерской</w:t>
            </w:r>
            <w:r w:rsidR="001A4496" w:rsidRPr="00A47753">
              <w:rPr>
                <w:sz w:val="28"/>
                <w:szCs w:val="28"/>
              </w:rPr>
              <w:t xml:space="preserve"> </w:t>
            </w:r>
            <w:proofErr w:type="gramStart"/>
            <w:r w:rsidR="001A4496" w:rsidRPr="00A47753">
              <w:rPr>
                <w:sz w:val="28"/>
                <w:szCs w:val="28"/>
              </w:rPr>
              <w:t>деятельности</w:t>
            </w:r>
            <w:r w:rsidRPr="00A47753">
              <w:rPr>
                <w:spacing w:val="-1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;</w:t>
            </w:r>
            <w:proofErr w:type="gramEnd"/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осуществление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наставнических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функций;</w:t>
            </w:r>
          </w:p>
          <w:p w:rsidR="0091207B" w:rsidRPr="00A47753" w:rsidRDefault="00B74C67" w:rsidP="00A47753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анализ,</w:t>
            </w:r>
            <w:r w:rsidRPr="00A47753">
              <w:rPr>
                <w:spacing w:val="-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обобщение</w:t>
            </w:r>
            <w:r w:rsidRPr="00A47753">
              <w:rPr>
                <w:spacing w:val="-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распространение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опыта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работы.</w:t>
            </w:r>
          </w:p>
        </w:tc>
      </w:tr>
      <w:tr w:rsidR="0091207B" w:rsidRPr="00A47753">
        <w:trPr>
          <w:trHeight w:val="1615"/>
        </w:trPr>
        <w:tc>
          <w:tcPr>
            <w:tcW w:w="2715" w:type="dxa"/>
          </w:tcPr>
          <w:p w:rsidR="0091207B" w:rsidRPr="00A47753" w:rsidRDefault="00B74C67" w:rsidP="00A47753">
            <w:pPr>
              <w:pStyle w:val="TableParagraph"/>
              <w:ind w:left="67" w:right="84"/>
              <w:rPr>
                <w:sz w:val="28"/>
                <w:szCs w:val="28"/>
              </w:rPr>
            </w:pPr>
            <w:r w:rsidRPr="00A47753">
              <w:rPr>
                <w:spacing w:val="-2"/>
                <w:sz w:val="28"/>
                <w:szCs w:val="28"/>
              </w:rPr>
              <w:t>Условия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для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внедрения</w:t>
            </w:r>
            <w:r w:rsidRPr="00A47753">
              <w:rPr>
                <w:spacing w:val="-5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 xml:space="preserve">практики (в </w:t>
            </w:r>
            <w:proofErr w:type="spellStart"/>
            <w:r w:rsidRPr="00A47753">
              <w:rPr>
                <w:sz w:val="28"/>
                <w:szCs w:val="28"/>
              </w:rPr>
              <w:t>т.ч</w:t>
            </w:r>
            <w:proofErr w:type="spellEnd"/>
            <w:r w:rsidRPr="00A47753">
              <w:rPr>
                <w:sz w:val="28"/>
                <w:szCs w:val="28"/>
              </w:rPr>
              <w:t>.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социальное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партнёрство в системе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наставничества</w:t>
            </w:r>
            <w:r w:rsidRPr="00A47753">
              <w:rPr>
                <w:spacing w:val="-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ОО)</w:t>
            </w:r>
          </w:p>
        </w:tc>
        <w:tc>
          <w:tcPr>
            <w:tcW w:w="8057" w:type="dxa"/>
          </w:tcPr>
          <w:p w:rsidR="005462F2" w:rsidRPr="00A47753" w:rsidRDefault="005462F2" w:rsidP="00A4775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Заинтересованность и желание всех участников процесса принимать активное участие в </w:t>
            </w:r>
            <w:proofErr w:type="gramStart"/>
            <w:r w:rsidRPr="00A47753">
              <w:rPr>
                <w:sz w:val="28"/>
                <w:szCs w:val="28"/>
              </w:rPr>
              <w:t>волонтерской  деятельности</w:t>
            </w:r>
            <w:proofErr w:type="gramEnd"/>
            <w:r w:rsidRPr="00A47753">
              <w:rPr>
                <w:sz w:val="28"/>
                <w:szCs w:val="28"/>
              </w:rPr>
              <w:t>.</w:t>
            </w:r>
          </w:p>
          <w:p w:rsidR="005462F2" w:rsidRPr="00A47753" w:rsidRDefault="005462F2" w:rsidP="00A4775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 </w:t>
            </w:r>
            <w:proofErr w:type="gramStart"/>
            <w:r w:rsidRPr="00A47753">
              <w:rPr>
                <w:sz w:val="28"/>
                <w:szCs w:val="28"/>
              </w:rPr>
              <w:t>Налаженное  взаимодействие</w:t>
            </w:r>
            <w:proofErr w:type="gramEnd"/>
            <w:r w:rsidRPr="00A47753">
              <w:rPr>
                <w:sz w:val="28"/>
                <w:szCs w:val="28"/>
              </w:rPr>
              <w:t xml:space="preserve"> между преподавателем и обучающимися разных </w:t>
            </w:r>
            <w:proofErr w:type="spellStart"/>
            <w:r w:rsidRPr="00A47753">
              <w:rPr>
                <w:sz w:val="28"/>
                <w:szCs w:val="28"/>
              </w:rPr>
              <w:t>возврастов</w:t>
            </w:r>
            <w:proofErr w:type="spellEnd"/>
            <w:r w:rsidRPr="00A47753">
              <w:rPr>
                <w:sz w:val="28"/>
                <w:szCs w:val="28"/>
              </w:rPr>
              <w:t>.</w:t>
            </w:r>
          </w:p>
          <w:p w:rsidR="0091207B" w:rsidRPr="00A47753" w:rsidRDefault="005462F2" w:rsidP="00A4775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 О</w:t>
            </w:r>
            <w:r w:rsidR="00B74C67" w:rsidRPr="00A47753">
              <w:rPr>
                <w:sz w:val="28"/>
                <w:szCs w:val="28"/>
              </w:rPr>
              <w:t>тветственные</w:t>
            </w:r>
            <w:r w:rsidR="00B74C67" w:rsidRPr="00A47753">
              <w:rPr>
                <w:spacing w:val="-13"/>
                <w:sz w:val="28"/>
                <w:szCs w:val="28"/>
              </w:rPr>
              <w:t xml:space="preserve"> </w:t>
            </w:r>
            <w:r w:rsidR="00B74C67" w:rsidRPr="00A47753">
              <w:rPr>
                <w:sz w:val="28"/>
                <w:szCs w:val="28"/>
              </w:rPr>
              <w:t>родители</w:t>
            </w:r>
            <w:r w:rsidR="00B74C67" w:rsidRPr="00A47753">
              <w:rPr>
                <w:spacing w:val="-13"/>
                <w:sz w:val="28"/>
                <w:szCs w:val="28"/>
              </w:rPr>
              <w:t xml:space="preserve"> </w:t>
            </w:r>
            <w:r w:rsidR="00020A7A" w:rsidRPr="00A47753">
              <w:rPr>
                <w:sz w:val="28"/>
                <w:szCs w:val="28"/>
              </w:rPr>
              <w:t>обучающихся.</w:t>
            </w:r>
          </w:p>
        </w:tc>
      </w:tr>
      <w:tr w:rsidR="0091207B" w:rsidRPr="00A47753">
        <w:trPr>
          <w:trHeight w:val="1343"/>
        </w:trPr>
        <w:tc>
          <w:tcPr>
            <w:tcW w:w="2715" w:type="dxa"/>
          </w:tcPr>
          <w:p w:rsidR="0091207B" w:rsidRPr="00A47753" w:rsidRDefault="00B74C67" w:rsidP="00A47753">
            <w:pPr>
              <w:pStyle w:val="TableParagraph"/>
              <w:ind w:left="67" w:right="1059"/>
              <w:rPr>
                <w:sz w:val="28"/>
                <w:szCs w:val="28"/>
              </w:rPr>
            </w:pPr>
            <w:r w:rsidRPr="00A47753">
              <w:rPr>
                <w:spacing w:val="-2"/>
                <w:sz w:val="28"/>
                <w:szCs w:val="28"/>
              </w:rPr>
              <w:t>Уникальность</w:t>
            </w:r>
            <w:r w:rsidRPr="00A47753">
              <w:rPr>
                <w:spacing w:val="-5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практики</w:t>
            </w:r>
          </w:p>
        </w:tc>
        <w:tc>
          <w:tcPr>
            <w:tcW w:w="8057" w:type="dxa"/>
          </w:tcPr>
          <w:p w:rsidR="000A1942" w:rsidRPr="00A47753" w:rsidRDefault="005462F2" w:rsidP="00A47753">
            <w:pPr>
              <w:pStyle w:val="TableParagraph"/>
              <w:ind w:right="715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Уникальность определяется тем, что наставничество реализуется в разновозрастных группах (5-10 классы) с </w:t>
            </w:r>
            <w:proofErr w:type="gramStart"/>
            <w:r w:rsidRPr="00A47753">
              <w:rPr>
                <w:sz w:val="28"/>
                <w:szCs w:val="28"/>
              </w:rPr>
              <w:t>различными  видами</w:t>
            </w:r>
            <w:proofErr w:type="gramEnd"/>
            <w:r w:rsidRPr="00A47753">
              <w:rPr>
                <w:sz w:val="28"/>
                <w:szCs w:val="28"/>
              </w:rPr>
              <w:t xml:space="preserve"> деятельности. Все учащиеся пробуют себя в </w:t>
            </w:r>
            <w:proofErr w:type="gramStart"/>
            <w:r w:rsidRPr="00A47753">
              <w:rPr>
                <w:sz w:val="28"/>
                <w:szCs w:val="28"/>
              </w:rPr>
              <w:t>различных  ситуациях</w:t>
            </w:r>
            <w:proofErr w:type="gramEnd"/>
            <w:r w:rsidRPr="00A47753">
              <w:rPr>
                <w:sz w:val="28"/>
                <w:szCs w:val="28"/>
              </w:rPr>
              <w:t>. Участие обучающихся-наставников и наставляемых в проведении различных</w:t>
            </w:r>
            <w:r w:rsidR="000A1942" w:rsidRPr="00A47753">
              <w:rPr>
                <w:sz w:val="28"/>
                <w:szCs w:val="28"/>
              </w:rPr>
              <w:t xml:space="preserve"> трудовых десантов</w:t>
            </w:r>
            <w:r w:rsidRPr="00A47753">
              <w:rPr>
                <w:sz w:val="28"/>
                <w:szCs w:val="28"/>
              </w:rPr>
              <w:t xml:space="preserve"> позволяет сформировать более полное предс</w:t>
            </w:r>
            <w:r w:rsidR="000A1942" w:rsidRPr="00A47753">
              <w:rPr>
                <w:sz w:val="28"/>
                <w:szCs w:val="28"/>
              </w:rPr>
              <w:t xml:space="preserve">тавление о «продуктах» </w:t>
            </w:r>
            <w:proofErr w:type="gramStart"/>
            <w:r w:rsidR="000A1942" w:rsidRPr="00A47753">
              <w:rPr>
                <w:sz w:val="28"/>
                <w:szCs w:val="28"/>
              </w:rPr>
              <w:t xml:space="preserve">трудовой </w:t>
            </w:r>
            <w:r w:rsidRPr="00A47753">
              <w:rPr>
                <w:sz w:val="28"/>
                <w:szCs w:val="28"/>
              </w:rPr>
              <w:t xml:space="preserve"> деятельности</w:t>
            </w:r>
            <w:proofErr w:type="gramEnd"/>
            <w:r w:rsidR="000A1942" w:rsidRPr="00A47753">
              <w:rPr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.</w:t>
            </w:r>
            <w:r w:rsidR="000A1942" w:rsidRPr="00A47753">
              <w:rPr>
                <w:sz w:val="28"/>
                <w:szCs w:val="28"/>
              </w:rPr>
              <w:t>Участие волонтеров в различных акциях дает уникальную возможность формирования у волонтеров гражданской позиции, патриотической и интернациональной сознательности.</w:t>
            </w:r>
          </w:p>
          <w:p w:rsidR="000A1942" w:rsidRPr="00A47753" w:rsidRDefault="005462F2" w:rsidP="00A47753">
            <w:pPr>
              <w:pStyle w:val="TableParagraph"/>
              <w:ind w:right="715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 Даёт возможность обучающимся проявить самостоятельность, креативность и творчество </w:t>
            </w:r>
            <w:r w:rsidR="000A1942" w:rsidRPr="00A47753">
              <w:rPr>
                <w:sz w:val="28"/>
                <w:szCs w:val="28"/>
              </w:rPr>
              <w:t xml:space="preserve">при выборе направления </w:t>
            </w:r>
            <w:proofErr w:type="gramStart"/>
            <w:r w:rsidR="000A1942" w:rsidRPr="00A47753">
              <w:rPr>
                <w:sz w:val="28"/>
                <w:szCs w:val="28"/>
              </w:rPr>
              <w:t xml:space="preserve">волонтерской </w:t>
            </w:r>
            <w:r w:rsidRPr="00A47753">
              <w:rPr>
                <w:sz w:val="28"/>
                <w:szCs w:val="28"/>
              </w:rPr>
              <w:t xml:space="preserve"> деятельности</w:t>
            </w:r>
            <w:proofErr w:type="gramEnd"/>
            <w:r w:rsidRPr="00A47753">
              <w:rPr>
                <w:sz w:val="28"/>
                <w:szCs w:val="28"/>
              </w:rPr>
              <w:t xml:space="preserve"> и её реализации. </w:t>
            </w:r>
          </w:p>
          <w:p w:rsidR="0091207B" w:rsidRPr="00A47753" w:rsidRDefault="00B74C67" w:rsidP="00A47753">
            <w:pPr>
              <w:pStyle w:val="TableParagraph"/>
              <w:ind w:right="715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В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основе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практики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—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="001A4496" w:rsidRPr="00A47753">
              <w:rPr>
                <w:sz w:val="28"/>
                <w:szCs w:val="28"/>
              </w:rPr>
              <w:t xml:space="preserve">волонтерская 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деятельность</w:t>
            </w:r>
            <w:proofErr w:type="gramEnd"/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обучающимися</w:t>
            </w:r>
            <w:r w:rsidR="005462F2" w:rsidRPr="00A47753">
              <w:rPr>
                <w:sz w:val="28"/>
                <w:szCs w:val="28"/>
              </w:rPr>
              <w:t xml:space="preserve"> в условиях сельской малокомплектной школы.</w:t>
            </w:r>
          </w:p>
          <w:p w:rsidR="0091207B" w:rsidRPr="00A47753" w:rsidRDefault="00B74C67" w:rsidP="00A47753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Целеполагание практики — социально-значимая и наставническая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деятельность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детской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="005462F2" w:rsidRPr="00A47753">
              <w:rPr>
                <w:sz w:val="28"/>
                <w:szCs w:val="28"/>
              </w:rPr>
              <w:t xml:space="preserve">волонтерской 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организации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lastRenderedPageBreak/>
              <w:t>«Волонтерский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отряд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="005462F2" w:rsidRPr="00A47753">
              <w:rPr>
                <w:sz w:val="28"/>
                <w:szCs w:val="28"/>
              </w:rPr>
              <w:t>«Молодая гвардия</w:t>
            </w:r>
            <w:r w:rsidRPr="00A47753">
              <w:rPr>
                <w:sz w:val="28"/>
                <w:szCs w:val="28"/>
              </w:rPr>
              <w:t>»</w:t>
            </w:r>
            <w:r w:rsidR="005462F2" w:rsidRPr="00A47753">
              <w:rPr>
                <w:sz w:val="28"/>
                <w:szCs w:val="28"/>
              </w:rPr>
              <w:t>.</w:t>
            </w:r>
          </w:p>
        </w:tc>
      </w:tr>
      <w:tr w:rsidR="0091207B" w:rsidRPr="00A47753">
        <w:trPr>
          <w:trHeight w:val="1492"/>
        </w:trPr>
        <w:tc>
          <w:tcPr>
            <w:tcW w:w="2715" w:type="dxa"/>
          </w:tcPr>
          <w:p w:rsidR="0091207B" w:rsidRPr="00A47753" w:rsidRDefault="00B74C67" w:rsidP="00A47753">
            <w:pPr>
              <w:pStyle w:val="TableParagraph"/>
              <w:ind w:left="67" w:right="220"/>
              <w:rPr>
                <w:sz w:val="28"/>
                <w:szCs w:val="28"/>
              </w:rPr>
            </w:pPr>
            <w:r w:rsidRPr="00A47753">
              <w:rPr>
                <w:spacing w:val="-2"/>
                <w:sz w:val="28"/>
                <w:szCs w:val="28"/>
              </w:rPr>
              <w:lastRenderedPageBreak/>
              <w:t xml:space="preserve">Необходимые </w:t>
            </w:r>
            <w:r w:rsidRPr="00A47753">
              <w:rPr>
                <w:spacing w:val="-1"/>
                <w:sz w:val="28"/>
                <w:szCs w:val="28"/>
              </w:rPr>
              <w:t>ресурсы</w:t>
            </w:r>
            <w:r w:rsidRPr="00A47753">
              <w:rPr>
                <w:spacing w:val="-5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(финансовые,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кадровые,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материально-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технические,</w:t>
            </w:r>
          </w:p>
          <w:p w:rsidR="0091207B" w:rsidRDefault="00B74C67" w:rsidP="00A47753">
            <w:pPr>
              <w:pStyle w:val="TableParagraph"/>
              <w:ind w:left="67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методические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др.)</w:t>
            </w:r>
            <w:r w:rsidR="000A0CAF" w:rsidRPr="00A47753">
              <w:rPr>
                <w:sz w:val="28"/>
                <w:szCs w:val="28"/>
              </w:rPr>
              <w:t xml:space="preserve"> для реализации</w:t>
            </w:r>
            <w:r w:rsidR="000A0CAF" w:rsidRPr="00A47753">
              <w:rPr>
                <w:spacing w:val="-57"/>
                <w:sz w:val="28"/>
                <w:szCs w:val="28"/>
              </w:rPr>
              <w:t xml:space="preserve"> </w:t>
            </w:r>
            <w:r w:rsidR="000A0CAF" w:rsidRPr="00A47753">
              <w:rPr>
                <w:sz w:val="28"/>
                <w:szCs w:val="28"/>
              </w:rPr>
              <w:t>практики</w:t>
            </w:r>
          </w:p>
          <w:p w:rsidR="000A0CAF" w:rsidRPr="00A47753" w:rsidRDefault="000A0CAF" w:rsidP="00A47753">
            <w:pPr>
              <w:pStyle w:val="TableParagraph"/>
              <w:ind w:left="67"/>
              <w:rPr>
                <w:sz w:val="28"/>
                <w:szCs w:val="28"/>
              </w:rPr>
            </w:pPr>
          </w:p>
        </w:tc>
        <w:tc>
          <w:tcPr>
            <w:tcW w:w="8057" w:type="dxa"/>
          </w:tcPr>
          <w:p w:rsidR="0091207B" w:rsidRPr="00A47753" w:rsidRDefault="00B74C67" w:rsidP="00A47753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Финансовые: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средства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родителей</w:t>
            </w:r>
          </w:p>
          <w:p w:rsidR="0091207B" w:rsidRPr="00A47753" w:rsidRDefault="00B74C67" w:rsidP="00A47753">
            <w:pPr>
              <w:pStyle w:val="TableParagraph"/>
              <w:spacing w:before="10"/>
              <w:ind w:right="130"/>
              <w:rPr>
                <w:sz w:val="28"/>
                <w:szCs w:val="28"/>
              </w:rPr>
            </w:pPr>
            <w:r w:rsidRPr="00A47753">
              <w:rPr>
                <w:spacing w:val="-1"/>
                <w:sz w:val="28"/>
                <w:szCs w:val="28"/>
              </w:rPr>
              <w:t>Кадровые: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компетентные,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инициативные,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творческие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педагогические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работники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учреждения</w:t>
            </w:r>
          </w:p>
          <w:p w:rsidR="002D2BEA" w:rsidRPr="00A47753" w:rsidRDefault="002D2BEA" w:rsidP="00A47753">
            <w:pPr>
              <w:pStyle w:val="TableParagraph"/>
              <w:spacing w:before="10"/>
              <w:ind w:right="130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Методические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Стратегия развития воспитания в Российской Федерации до 2025 года, утвержденная распоряжением Правительства Российской Федерации от 29 мая 2015 г. N 996-р. 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Конвенцией о правах ребенка, одобренной Генеральной Ассамблеей ООН 20 ноября 1989 г., ратифицированной Постановлением ВС СССР от 13 июня 1990 г. N 1559;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Конституция Российской Федерации;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Гражданский кодекс Российской Федерации;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Трудовой кодекс Российской Федерации;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Федеральный закон от 11 августа 1995 г. N 135- ФЗ "О благотворительной деятельности и благотворительных организациях";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Федеральный закон от 19 мая 1995 г. N 82-ФЗ "Об общественных объединениях";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Концепция 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N 2705-р). Наставническую деятельность, в том числе в образовательной среде, регламентируют: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г.);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2403-Р); </w:t>
            </w:r>
            <w:r w:rsidRPr="00A47753">
              <w:rPr>
                <w:sz w:val="28"/>
                <w:szCs w:val="28"/>
              </w:rPr>
              <w:sym w:font="Symbol" w:char="F0D8"/>
            </w:r>
            <w:r w:rsidRPr="00A47753">
              <w:rPr>
                <w:sz w:val="28"/>
                <w:szCs w:val="28"/>
              </w:rPr>
              <w:t xml:space="preserve"> Федеральный закон от 29 декабря 2012 г. N 273- ФЗ "Об образовании в Российской Федерации</w:t>
            </w:r>
          </w:p>
          <w:p w:rsidR="0091207B" w:rsidRPr="00A47753" w:rsidRDefault="00B74C67" w:rsidP="00A47753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М</w:t>
            </w:r>
            <w:r w:rsidR="002D2BEA" w:rsidRPr="00A47753">
              <w:rPr>
                <w:sz w:val="28"/>
                <w:szCs w:val="28"/>
              </w:rPr>
              <w:t>атериально-технические</w:t>
            </w:r>
            <w:r w:rsidR="000A1942" w:rsidRPr="00A47753">
              <w:rPr>
                <w:sz w:val="28"/>
                <w:szCs w:val="28"/>
              </w:rPr>
              <w:t xml:space="preserve">: Выход в Интернет; интерактивная доска; видео редактор; методические пособия о реализации </w:t>
            </w:r>
            <w:r w:rsidR="000A1942" w:rsidRPr="00A47753">
              <w:rPr>
                <w:sz w:val="28"/>
                <w:szCs w:val="28"/>
              </w:rPr>
              <w:lastRenderedPageBreak/>
              <w:t>волонтерской</w:t>
            </w:r>
            <w:r w:rsidR="00020A7A" w:rsidRPr="00A47753">
              <w:rPr>
                <w:sz w:val="28"/>
                <w:szCs w:val="28"/>
              </w:rPr>
              <w:t xml:space="preserve"> </w:t>
            </w:r>
            <w:r w:rsidR="00C064FE" w:rsidRPr="00A47753">
              <w:rPr>
                <w:sz w:val="28"/>
                <w:szCs w:val="28"/>
              </w:rPr>
              <w:t xml:space="preserve"> </w:t>
            </w:r>
            <w:r w:rsidR="000A1942" w:rsidRPr="00A47753">
              <w:rPr>
                <w:sz w:val="28"/>
                <w:szCs w:val="28"/>
              </w:rPr>
              <w:t xml:space="preserve"> деятельности; анкеты и опросники </w:t>
            </w:r>
            <w:r w:rsidR="00C064FE" w:rsidRPr="00A47753">
              <w:rPr>
                <w:sz w:val="28"/>
                <w:szCs w:val="28"/>
              </w:rPr>
              <w:t>,кодекс волонтера, заповеди деятельности волонтера</w:t>
            </w:r>
            <w:r w:rsidR="000A1942" w:rsidRPr="00A47753">
              <w:rPr>
                <w:sz w:val="28"/>
                <w:szCs w:val="28"/>
              </w:rPr>
              <w:t>(в приложении)</w:t>
            </w:r>
          </w:p>
        </w:tc>
      </w:tr>
      <w:tr w:rsidR="000A0CAF" w:rsidRPr="00A47753">
        <w:trPr>
          <w:trHeight w:val="1492"/>
        </w:trPr>
        <w:tc>
          <w:tcPr>
            <w:tcW w:w="2715" w:type="dxa"/>
          </w:tcPr>
          <w:p w:rsidR="000A0CAF" w:rsidRPr="00A47753" w:rsidRDefault="000A0CAF" w:rsidP="000A0CAF">
            <w:pPr>
              <w:pStyle w:val="TableParagraph"/>
              <w:ind w:left="67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lastRenderedPageBreak/>
              <w:t>Технология</w:t>
            </w:r>
          </w:p>
          <w:p w:rsidR="000A0CAF" w:rsidRPr="00A47753" w:rsidRDefault="000A0CAF" w:rsidP="000A0CAF">
            <w:pPr>
              <w:pStyle w:val="TableParagraph"/>
              <w:spacing w:before="8"/>
              <w:ind w:left="67" w:right="151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реализации практики:</w:t>
            </w:r>
            <w:r w:rsidRPr="00A47753">
              <w:rPr>
                <w:spacing w:val="-5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этапы, основные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мероприятия,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методики,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педагогический и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методический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инструментарий</w:t>
            </w:r>
            <w:r w:rsidRPr="00A47753">
              <w:rPr>
                <w:spacing w:val="-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</w:t>
            </w:r>
          </w:p>
          <w:p w:rsidR="000A0CAF" w:rsidRPr="00A47753" w:rsidRDefault="000A0CAF" w:rsidP="000A0CAF">
            <w:pPr>
              <w:pStyle w:val="TableParagraph"/>
              <w:ind w:left="67" w:right="220"/>
              <w:rPr>
                <w:spacing w:val="-2"/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рамках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каждого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из</w:t>
            </w:r>
            <w:r w:rsidRPr="00A47753">
              <w:rPr>
                <w:spacing w:val="-5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этапов</w:t>
            </w:r>
          </w:p>
        </w:tc>
        <w:tc>
          <w:tcPr>
            <w:tcW w:w="8057" w:type="dxa"/>
          </w:tcPr>
          <w:p w:rsidR="000A0CAF" w:rsidRPr="00A47753" w:rsidRDefault="000A0CAF" w:rsidP="000A0CA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</w:t>
            </w:r>
            <w:r w:rsidRPr="00A47753">
              <w:rPr>
                <w:sz w:val="28"/>
                <w:szCs w:val="28"/>
              </w:rPr>
              <w:t>ктика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включает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4</w:t>
            </w:r>
            <w:r w:rsidRPr="00A47753">
              <w:rPr>
                <w:spacing w:val="-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этапа:</w:t>
            </w:r>
          </w:p>
          <w:p w:rsidR="000A0CAF" w:rsidRPr="00A47753" w:rsidRDefault="000A0CAF" w:rsidP="006B6FE6">
            <w:pPr>
              <w:pStyle w:val="TableParagraph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1.Организационный: Выявление наставников и наставляемых: изучение личностных характеристик и компетенций наставников, выявление дефицитов и потребностей наставляемых с помощью анкет и опросников, согласование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A47753">
              <w:rPr>
                <w:sz w:val="28"/>
                <w:szCs w:val="28"/>
              </w:rPr>
              <w:t>условий</w:t>
            </w:r>
            <w:r w:rsidRPr="00A47753">
              <w:rPr>
                <w:spacing w:val="-10"/>
                <w:sz w:val="28"/>
                <w:szCs w:val="28"/>
              </w:rPr>
              <w:t xml:space="preserve">  работы</w:t>
            </w:r>
            <w:proofErr w:type="gramEnd"/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 администрацией школы,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проектирование,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программирование,</w:t>
            </w:r>
            <w:r w:rsidRPr="00A47753">
              <w:rPr>
                <w:spacing w:val="-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набор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детей,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информационно-</w:t>
            </w:r>
            <w:r w:rsidRPr="00A47753">
              <w:rPr>
                <w:spacing w:val="-6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организационное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собрание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организаторов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родителями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детьми.</w:t>
            </w:r>
          </w:p>
          <w:p w:rsidR="000A0CAF" w:rsidRPr="00A47753" w:rsidRDefault="000A0CAF" w:rsidP="000A0CAF">
            <w:pPr>
              <w:pStyle w:val="TableParagraph"/>
              <w:tabs>
                <w:tab w:val="left" w:pos="326"/>
              </w:tabs>
              <w:spacing w:before="9"/>
              <w:ind w:right="635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2Планирование</w:t>
            </w:r>
            <w:r w:rsidRPr="00A47753">
              <w:rPr>
                <w:spacing w:val="-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-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принятие</w:t>
            </w:r>
            <w:r w:rsidRPr="00A47753">
              <w:rPr>
                <w:spacing w:val="-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решение</w:t>
            </w:r>
            <w:r w:rsidRPr="00A47753">
              <w:rPr>
                <w:spacing w:val="-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проведении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мероприятий,</w:t>
            </w:r>
            <w:r w:rsidRPr="00A47753">
              <w:rPr>
                <w:spacing w:val="-6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назначение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ответственных</w:t>
            </w:r>
            <w:r w:rsidRPr="00A47753">
              <w:rPr>
                <w:spacing w:val="-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лиц.</w:t>
            </w:r>
          </w:p>
          <w:p w:rsidR="000A0CAF" w:rsidRPr="00A47753" w:rsidRDefault="000A0CAF" w:rsidP="000A0CAF">
            <w:pPr>
              <w:pStyle w:val="TableParagraph"/>
              <w:tabs>
                <w:tab w:val="left" w:pos="326"/>
              </w:tabs>
              <w:spacing w:before="1"/>
              <w:ind w:right="434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3.Проведение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волонтерской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деятельности</w:t>
            </w:r>
            <w:r w:rsidRPr="00A47753">
              <w:rPr>
                <w:spacing w:val="-11"/>
                <w:sz w:val="28"/>
                <w:szCs w:val="28"/>
              </w:rPr>
              <w:t>:</w:t>
            </w:r>
          </w:p>
          <w:p w:rsidR="000A0CAF" w:rsidRPr="00A47753" w:rsidRDefault="000A0CAF" w:rsidP="000A0CAF">
            <w:pPr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шефство над памятником воинам-односельчанам «Погибшим в годы </w:t>
            </w:r>
            <w:proofErr w:type="gramStart"/>
            <w:r w:rsidRPr="00A47753">
              <w:rPr>
                <w:sz w:val="28"/>
                <w:szCs w:val="28"/>
              </w:rPr>
              <w:t>ВОВ  войны</w:t>
            </w:r>
            <w:proofErr w:type="gramEnd"/>
            <w:r w:rsidRPr="00A47753">
              <w:rPr>
                <w:sz w:val="28"/>
                <w:szCs w:val="28"/>
              </w:rPr>
              <w:t>», могилами воинов -афганцев Сергеева Н.В. и Сергеева В.Н., могилами ветеранов ВОВ и учителей-ветеранов педагогического труда: уборка, посадка цветов;</w:t>
            </w:r>
          </w:p>
          <w:p w:rsidR="000A0CAF" w:rsidRPr="00A47753" w:rsidRDefault="000A0CAF" w:rsidP="000A0CAF">
            <w:pPr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-помощь в уборке территории храма Иконы Казанской Божией Матери;</w:t>
            </w:r>
          </w:p>
          <w:p w:rsidR="000A0CAF" w:rsidRPr="00A47753" w:rsidRDefault="000A0CAF" w:rsidP="000A0CAF">
            <w:pPr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шефство над памятниками «Погибшим в годы </w:t>
            </w:r>
            <w:proofErr w:type="gramStart"/>
            <w:r w:rsidRPr="00A47753">
              <w:rPr>
                <w:sz w:val="28"/>
                <w:szCs w:val="28"/>
              </w:rPr>
              <w:t>ВОВ  войны</w:t>
            </w:r>
            <w:proofErr w:type="gramEnd"/>
            <w:r w:rsidRPr="00A47753">
              <w:rPr>
                <w:sz w:val="28"/>
                <w:szCs w:val="28"/>
              </w:rPr>
              <w:t>», могилами воинов -афганцев Сергеева Н.В. и Сергеева В.Н., могилами ветеранов ВОВ и учителей-ветеранов педагогического труда: уборка, посадка цветов;</w:t>
            </w:r>
          </w:p>
          <w:p w:rsidR="000A0CAF" w:rsidRPr="00A47753" w:rsidRDefault="000A0CAF" w:rsidP="006B6FE6">
            <w:pPr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-помощь в уборке территории храм</w:t>
            </w:r>
            <w:r w:rsidR="006B6FE6">
              <w:rPr>
                <w:sz w:val="28"/>
                <w:szCs w:val="28"/>
              </w:rPr>
              <w:t>а Иконы Казанской Божией Матери.</w:t>
            </w:r>
          </w:p>
          <w:p w:rsidR="000A0CAF" w:rsidRPr="00A47753" w:rsidRDefault="000A0CAF" w:rsidP="000A0CAF">
            <w:pPr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4. Результаты реализации программы</w:t>
            </w:r>
          </w:p>
          <w:p w:rsidR="000A0CAF" w:rsidRPr="00A47753" w:rsidRDefault="000A0CAF" w:rsidP="000A0CAF">
            <w:pPr>
              <w:pStyle w:val="TableParagraph"/>
              <w:tabs>
                <w:tab w:val="left" w:pos="326"/>
              </w:tabs>
              <w:rPr>
                <w:sz w:val="28"/>
                <w:szCs w:val="28"/>
              </w:rPr>
            </w:pP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-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обмен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мнениями,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 xml:space="preserve">анализ проведенных акций и трудовых </w:t>
            </w:r>
            <w:proofErr w:type="spellStart"/>
            <w:proofErr w:type="gramStart"/>
            <w:r w:rsidRPr="00A47753">
              <w:rPr>
                <w:sz w:val="28"/>
                <w:szCs w:val="28"/>
              </w:rPr>
              <w:t>десантов,распространение</w:t>
            </w:r>
            <w:proofErr w:type="spellEnd"/>
            <w:proofErr w:type="gramEnd"/>
            <w:r w:rsidRPr="00A47753">
              <w:rPr>
                <w:sz w:val="28"/>
                <w:szCs w:val="28"/>
              </w:rPr>
              <w:t xml:space="preserve"> опыта</w:t>
            </w:r>
            <w:r w:rsidR="006B6FE6">
              <w:rPr>
                <w:sz w:val="28"/>
                <w:szCs w:val="28"/>
              </w:rPr>
              <w:t>.</w:t>
            </w:r>
          </w:p>
          <w:p w:rsidR="000A0CAF" w:rsidRPr="00A47753" w:rsidRDefault="000A0CAF" w:rsidP="00A4775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A0CAF" w:rsidRPr="00A47753">
        <w:trPr>
          <w:trHeight w:val="1492"/>
        </w:trPr>
        <w:tc>
          <w:tcPr>
            <w:tcW w:w="2715" w:type="dxa"/>
          </w:tcPr>
          <w:p w:rsidR="000A0CAF" w:rsidRPr="00A47753" w:rsidRDefault="000A0CAF" w:rsidP="000A0CAF">
            <w:pPr>
              <w:pStyle w:val="TableParagraph"/>
              <w:ind w:left="67" w:right="220"/>
              <w:rPr>
                <w:spacing w:val="-2"/>
                <w:sz w:val="28"/>
                <w:szCs w:val="28"/>
              </w:rPr>
            </w:pPr>
            <w:r w:rsidRPr="00A47753">
              <w:rPr>
                <w:spacing w:val="-1"/>
                <w:sz w:val="28"/>
                <w:szCs w:val="28"/>
              </w:rPr>
              <w:t>Результаты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и</w:t>
            </w:r>
            <w:r w:rsidRPr="00A47753">
              <w:rPr>
                <w:spacing w:val="-12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эффекты</w:t>
            </w:r>
            <w:r w:rsidRPr="00A47753">
              <w:rPr>
                <w:spacing w:val="-5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практики - изменения,</w:t>
            </w:r>
            <w:r w:rsidRPr="00A47753">
              <w:rPr>
                <w:spacing w:val="-5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которые влечёт за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собой реализация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практики</w:t>
            </w:r>
          </w:p>
        </w:tc>
        <w:tc>
          <w:tcPr>
            <w:tcW w:w="8057" w:type="dxa"/>
          </w:tcPr>
          <w:p w:rsidR="000A0CAF" w:rsidRPr="00A47753" w:rsidRDefault="000A0CAF" w:rsidP="000A0CAF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Развитие </w:t>
            </w:r>
            <w:proofErr w:type="spellStart"/>
            <w:r w:rsidRPr="00A47753">
              <w:rPr>
                <w:sz w:val="28"/>
                <w:szCs w:val="28"/>
              </w:rPr>
              <w:t>soft</w:t>
            </w:r>
            <w:proofErr w:type="spellEnd"/>
            <w:r w:rsidRPr="00A47753">
              <w:rPr>
                <w:sz w:val="28"/>
                <w:szCs w:val="28"/>
              </w:rPr>
              <w:t xml:space="preserve"> </w:t>
            </w:r>
            <w:proofErr w:type="spellStart"/>
            <w:r w:rsidRPr="00A47753">
              <w:rPr>
                <w:sz w:val="28"/>
                <w:szCs w:val="28"/>
              </w:rPr>
              <w:t>skills</w:t>
            </w:r>
            <w:proofErr w:type="spellEnd"/>
            <w:r w:rsidRPr="00A47753">
              <w:rPr>
                <w:sz w:val="28"/>
                <w:szCs w:val="28"/>
              </w:rPr>
              <w:t xml:space="preserve"> как у наставляемых, так и у наставников.</w:t>
            </w:r>
          </w:p>
          <w:p w:rsidR="000A0CAF" w:rsidRPr="00A47753" w:rsidRDefault="000A0CAF" w:rsidP="000A0CAF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Результаты анкетирования в конце учебного года показывают, что и наставники и наставляемые отмечают эмоциональную удовлетворённость работой, личностный рост, желание реализовать в жизни какой-либо значимый проект, стать наставником, лидером. Таким образом, результаты для личности: развитие коммуникативных навыков, реализация интеллектуального и творческого потенциала, формирование уверенности в себе, личностный рост.</w:t>
            </w:r>
          </w:p>
          <w:p w:rsidR="000A0CAF" w:rsidRPr="00A47753" w:rsidRDefault="000A0CAF" w:rsidP="000A0CAF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 Для образовательной организации: формирование положительного имиджа, улучшение показателей качества внеурочной деятельности.</w:t>
            </w:r>
          </w:p>
          <w:p w:rsidR="000A0CAF" w:rsidRPr="00A47753" w:rsidRDefault="000A0CAF" w:rsidP="000A0CAF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pacing w:val="-1"/>
                <w:sz w:val="28"/>
                <w:szCs w:val="28"/>
              </w:rPr>
              <w:t>Количественные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показатели: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6"/>
              <w:ind w:right="1410" w:firstLine="0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практика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стала</w:t>
            </w:r>
            <w:r w:rsidRPr="00A47753">
              <w:rPr>
                <w:spacing w:val="-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традиционной</w:t>
            </w:r>
            <w:r w:rsidRPr="00A47753">
              <w:rPr>
                <w:spacing w:val="-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для</w:t>
            </w:r>
            <w:r w:rsidRPr="00A47753">
              <w:rPr>
                <w:spacing w:val="-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школы и села, реализуется</w:t>
            </w:r>
            <w:r w:rsidRPr="00A47753">
              <w:rPr>
                <w:spacing w:val="-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ежегодно</w:t>
            </w:r>
            <w:r w:rsidRPr="00A47753">
              <w:rPr>
                <w:spacing w:val="-2"/>
                <w:sz w:val="28"/>
                <w:szCs w:val="28"/>
              </w:rPr>
              <w:t xml:space="preserve"> более</w:t>
            </w:r>
            <w:r w:rsidRPr="00A47753">
              <w:rPr>
                <w:sz w:val="28"/>
                <w:szCs w:val="28"/>
              </w:rPr>
              <w:t xml:space="preserve"> 10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лет;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312" w:firstLine="0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стабильное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количество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членов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волонтерского отряда,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что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свидетельствует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социальном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спросе</w:t>
            </w:r>
            <w:r w:rsidRPr="00A47753">
              <w:rPr>
                <w:spacing w:val="-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у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обучающихся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их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родителей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(20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человек);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87" w:firstLine="0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lastRenderedPageBreak/>
              <w:t>Качественные</w:t>
            </w:r>
            <w:r w:rsidRPr="00A47753">
              <w:rPr>
                <w:spacing w:val="-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показатели: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324" w:firstLine="0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высокая мотивация и моральная удовлетворенность участников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практики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–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обучающихся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педагогов,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наставников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наставляемых;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left="218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повышение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личностных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качеств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участников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практики;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2"/>
              <w:ind w:right="372" w:firstLine="0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внедрение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работу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учреждения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долгосрочное</w:t>
            </w:r>
            <w:r w:rsidRPr="00A47753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A47753">
              <w:rPr>
                <w:sz w:val="28"/>
                <w:szCs w:val="28"/>
              </w:rPr>
              <w:t>программирование</w:t>
            </w:r>
            <w:r w:rsidRPr="00A47753">
              <w:rPr>
                <w:spacing w:val="-62"/>
                <w:sz w:val="28"/>
                <w:szCs w:val="28"/>
              </w:rPr>
              <w:t xml:space="preserve">  </w:t>
            </w:r>
            <w:r w:rsidRPr="00A47753">
              <w:rPr>
                <w:sz w:val="28"/>
                <w:szCs w:val="28"/>
              </w:rPr>
              <w:t>практики</w:t>
            </w:r>
            <w:proofErr w:type="gramEnd"/>
            <w:r w:rsidRPr="00A47753">
              <w:rPr>
                <w:sz w:val="28"/>
                <w:szCs w:val="28"/>
              </w:rPr>
              <w:t xml:space="preserve"> как продуктивной модели организации мало бюджетной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формы</w:t>
            </w:r>
            <w:r w:rsidRPr="00A47753">
              <w:rPr>
                <w:spacing w:val="-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организации</w:t>
            </w:r>
            <w:r w:rsidRPr="00A47753">
              <w:rPr>
                <w:spacing w:val="-4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внеурочной деятельности детей;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1424" w:firstLine="0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укрепление</w:t>
            </w:r>
            <w:r w:rsidRPr="00A47753">
              <w:rPr>
                <w:spacing w:val="-1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значимости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 xml:space="preserve"> волонтерской деятельности на селе.</w:t>
            </w:r>
          </w:p>
        </w:tc>
      </w:tr>
      <w:tr w:rsidR="000A0CAF" w:rsidRPr="00A47753">
        <w:trPr>
          <w:trHeight w:val="1492"/>
        </w:trPr>
        <w:tc>
          <w:tcPr>
            <w:tcW w:w="2715" w:type="dxa"/>
          </w:tcPr>
          <w:p w:rsidR="000A0CAF" w:rsidRPr="00A47753" w:rsidRDefault="000A0CAF" w:rsidP="000A0CAF">
            <w:pPr>
              <w:pStyle w:val="TableParagraph"/>
              <w:ind w:left="67" w:right="22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Риски</w:t>
            </w:r>
          </w:p>
        </w:tc>
        <w:tc>
          <w:tcPr>
            <w:tcW w:w="8057" w:type="dxa"/>
          </w:tcPr>
          <w:p w:rsidR="000A0CAF" w:rsidRPr="00A47753" w:rsidRDefault="000A0CAF" w:rsidP="000A0CA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47753">
              <w:rPr>
                <w:sz w:val="28"/>
                <w:szCs w:val="28"/>
              </w:rPr>
              <w:t xml:space="preserve"> Низкая мотивация обучающихся;</w:t>
            </w:r>
          </w:p>
          <w:p w:rsidR="000A0CAF" w:rsidRPr="00A47753" w:rsidRDefault="000A0CAF" w:rsidP="000A0CAF">
            <w:pPr>
              <w:pStyle w:val="TableParagraph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 xml:space="preserve">- неспособность обучающихся-наставников организовать работу, 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9"/>
              <w:ind w:right="62" w:firstLine="0"/>
              <w:jc w:val="both"/>
              <w:rPr>
                <w:sz w:val="28"/>
                <w:szCs w:val="28"/>
              </w:rPr>
            </w:pPr>
            <w:r w:rsidRPr="00A47753">
              <w:rPr>
                <w:spacing w:val="-1"/>
                <w:sz w:val="28"/>
                <w:szCs w:val="28"/>
              </w:rPr>
              <w:t>практика</w:t>
            </w:r>
            <w:r w:rsidRPr="00A47753">
              <w:rPr>
                <w:spacing w:val="-1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не</w:t>
            </w:r>
            <w:r w:rsidRPr="00A47753">
              <w:rPr>
                <w:spacing w:val="-1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имеет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финансовых</w:t>
            </w:r>
            <w:r w:rsidRPr="00A47753">
              <w:rPr>
                <w:spacing w:val="-1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рисков,</w:t>
            </w:r>
            <w:r w:rsidRPr="00A47753">
              <w:rPr>
                <w:spacing w:val="-16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поскольку</w:t>
            </w:r>
            <w:r w:rsidRPr="00A47753">
              <w:rPr>
                <w:spacing w:val="-1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осуществляется</w:t>
            </w:r>
            <w:r w:rsidRPr="00A47753">
              <w:rPr>
                <w:spacing w:val="-15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</w:t>
            </w:r>
            <w:r w:rsidRPr="00A47753">
              <w:rPr>
                <w:spacing w:val="-63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средства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родителей,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заинтересованных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в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развитии</w:t>
            </w:r>
            <w:r w:rsidRPr="00A47753">
              <w:rPr>
                <w:spacing w:val="-13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и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r w:rsidRPr="00A47753">
              <w:rPr>
                <w:spacing w:val="-1"/>
                <w:sz w:val="28"/>
                <w:szCs w:val="28"/>
              </w:rPr>
              <w:t>воспитании</w:t>
            </w:r>
            <w:r w:rsidRPr="00A47753">
              <w:rPr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A47753">
              <w:rPr>
                <w:sz w:val="28"/>
                <w:szCs w:val="28"/>
              </w:rPr>
              <w:t>своих</w:t>
            </w:r>
            <w:r w:rsidRPr="00A47753">
              <w:rPr>
                <w:spacing w:val="-63"/>
                <w:sz w:val="28"/>
                <w:szCs w:val="28"/>
              </w:rPr>
              <w:t xml:space="preserve">  </w:t>
            </w:r>
            <w:r w:rsidRPr="00A47753">
              <w:rPr>
                <w:sz w:val="28"/>
                <w:szCs w:val="28"/>
              </w:rPr>
              <w:t>детей</w:t>
            </w:r>
            <w:proofErr w:type="gramEnd"/>
            <w:r w:rsidRPr="00A47753">
              <w:rPr>
                <w:sz w:val="28"/>
                <w:szCs w:val="28"/>
              </w:rPr>
              <w:t>;</w:t>
            </w: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"/>
              <w:ind w:right="61" w:firstLine="0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практика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является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творческой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инициативой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педагогов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реализовывается в рамках плана реализации целевой учрежденческой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программы внеурочной деятельности;</w:t>
            </w:r>
          </w:p>
          <w:p w:rsidR="000A0CAF" w:rsidRPr="00A47753" w:rsidRDefault="000A0CAF" w:rsidP="000A0CAF">
            <w:pPr>
              <w:pStyle w:val="TableParagraph"/>
              <w:rPr>
                <w:sz w:val="28"/>
                <w:szCs w:val="28"/>
              </w:rPr>
            </w:pPr>
          </w:p>
          <w:p w:rsidR="000A0CAF" w:rsidRPr="00A47753" w:rsidRDefault="000A0CAF" w:rsidP="000A0CAF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0"/>
              <w:ind w:right="64" w:firstLine="0"/>
              <w:jc w:val="bot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неблагоприятные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погодные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47753">
              <w:rPr>
                <w:sz w:val="28"/>
                <w:szCs w:val="28"/>
              </w:rPr>
              <w:t>условия</w:t>
            </w:r>
            <w:r w:rsidRPr="00A47753">
              <w:rPr>
                <w:spacing w:val="1"/>
                <w:sz w:val="28"/>
                <w:szCs w:val="28"/>
              </w:rPr>
              <w:t xml:space="preserve">  </w:t>
            </w:r>
            <w:r w:rsidRPr="00A47753">
              <w:rPr>
                <w:sz w:val="28"/>
                <w:szCs w:val="28"/>
              </w:rPr>
              <w:t>влияют</w:t>
            </w:r>
            <w:proofErr w:type="gramEnd"/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на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успешность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реализации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практики,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так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как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работа волонтерского отряда в основном на улице</w:t>
            </w:r>
          </w:p>
          <w:p w:rsidR="000A0CAF" w:rsidRPr="00A47753" w:rsidRDefault="000A0CAF" w:rsidP="000A0CAF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По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результатам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SWOT</w:t>
            </w:r>
            <w:r w:rsidRPr="00A47753">
              <w:rPr>
                <w:spacing w:val="-9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–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практика</w:t>
            </w:r>
            <w:r w:rsidRPr="00A47753">
              <w:rPr>
                <w:spacing w:val="-8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реальна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и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жизнеспособна</w:t>
            </w:r>
            <w:r w:rsidRPr="00A47753">
              <w:rPr>
                <w:spacing w:val="-7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</w:t>
            </w:r>
            <w:r w:rsidRPr="00A47753">
              <w:rPr>
                <w:spacing w:val="-62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чем свидетельствует десятилетний опыт реализации, высокая оценка педагогического сообщества, сельской администрации и настоятеля храма иконы Казанской Божией Матери иерея</w:t>
            </w:r>
            <w:r>
              <w:rPr>
                <w:sz w:val="28"/>
                <w:szCs w:val="28"/>
              </w:rPr>
              <w:t xml:space="preserve"> Андрея</w:t>
            </w:r>
          </w:p>
        </w:tc>
      </w:tr>
      <w:tr w:rsidR="000A0CAF" w:rsidRPr="00A47753">
        <w:trPr>
          <w:trHeight w:val="1492"/>
        </w:trPr>
        <w:tc>
          <w:tcPr>
            <w:tcW w:w="2715" w:type="dxa"/>
          </w:tcPr>
          <w:p w:rsidR="000A0CAF" w:rsidRPr="00A47753" w:rsidRDefault="000A0CAF" w:rsidP="000A0CAF">
            <w:pPr>
              <w:pStyle w:val="TableParagraph"/>
              <w:ind w:left="67" w:right="273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Контакты лица,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ответственного за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взаимодействие по</w:t>
            </w:r>
            <w:r w:rsidRPr="00A47753">
              <w:rPr>
                <w:spacing w:val="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вопросам</w:t>
            </w:r>
            <w:r w:rsidRPr="00A47753">
              <w:rPr>
                <w:spacing w:val="-11"/>
                <w:sz w:val="28"/>
                <w:szCs w:val="28"/>
              </w:rPr>
              <w:t xml:space="preserve"> </w:t>
            </w:r>
            <w:r w:rsidRPr="00A47753">
              <w:rPr>
                <w:sz w:val="28"/>
                <w:szCs w:val="28"/>
              </w:rPr>
              <w:t>реализации</w:t>
            </w:r>
          </w:p>
          <w:p w:rsidR="000A0CAF" w:rsidRPr="00A47753" w:rsidRDefault="000A0CAF" w:rsidP="000A0CAF">
            <w:pPr>
              <w:pStyle w:val="TableParagraph"/>
              <w:ind w:left="67" w:right="220"/>
              <w:rPr>
                <w:spacing w:val="-2"/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практики</w:t>
            </w:r>
          </w:p>
        </w:tc>
        <w:tc>
          <w:tcPr>
            <w:tcW w:w="8057" w:type="dxa"/>
          </w:tcPr>
          <w:p w:rsidR="000A0CAF" w:rsidRPr="00A47753" w:rsidRDefault="000A0CAF" w:rsidP="000A0CAF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</w:rPr>
              <w:t>Струкова Наталья Ивановна</w:t>
            </w:r>
          </w:p>
          <w:p w:rsidR="000A0CAF" w:rsidRPr="00A47753" w:rsidRDefault="000A0CAF" w:rsidP="000A0CAF">
            <w:pPr>
              <w:pStyle w:val="TableParagraph"/>
              <w:rPr>
                <w:sz w:val="28"/>
                <w:szCs w:val="28"/>
              </w:rPr>
            </w:pPr>
            <w:r w:rsidRPr="00A47753">
              <w:rPr>
                <w:sz w:val="28"/>
                <w:szCs w:val="28"/>
                <w:lang w:val="en-US"/>
              </w:rPr>
              <w:t>NS</w:t>
            </w:r>
            <w:r w:rsidRPr="00FB1397">
              <w:rPr>
                <w:sz w:val="28"/>
                <w:szCs w:val="28"/>
              </w:rPr>
              <w:t>.</w:t>
            </w:r>
            <w:proofErr w:type="spellStart"/>
            <w:r w:rsidRPr="00A47753">
              <w:rPr>
                <w:sz w:val="28"/>
                <w:szCs w:val="28"/>
                <w:lang w:val="en-US"/>
              </w:rPr>
              <w:t>Natasa</w:t>
            </w:r>
            <w:proofErr w:type="spellEnd"/>
            <w:r w:rsidRPr="00FB1397">
              <w:rPr>
                <w:sz w:val="28"/>
                <w:szCs w:val="28"/>
              </w:rPr>
              <w:t>1962@</w:t>
            </w:r>
            <w:proofErr w:type="spellStart"/>
            <w:r w:rsidRPr="00A47753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FB1397">
              <w:rPr>
                <w:sz w:val="28"/>
                <w:szCs w:val="28"/>
              </w:rPr>
              <w:t>.</w:t>
            </w:r>
            <w:proofErr w:type="spellStart"/>
            <w:r w:rsidRPr="00A4775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430E9" w:rsidRPr="00A47753" w:rsidRDefault="003430E9" w:rsidP="000A0CAF">
      <w:pPr>
        <w:rPr>
          <w:sz w:val="28"/>
          <w:szCs w:val="28"/>
        </w:rPr>
      </w:pPr>
    </w:p>
    <w:sectPr w:rsidR="003430E9" w:rsidRPr="00A47753" w:rsidSect="000A0CAF">
      <w:type w:val="continuous"/>
      <w:pgSz w:w="11910" w:h="16840"/>
      <w:pgMar w:top="28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8B6"/>
    <w:multiLevelType w:val="hybridMultilevel"/>
    <w:tmpl w:val="5F76CE04"/>
    <w:lvl w:ilvl="0" w:tplc="53264EC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48A009A"/>
    <w:multiLevelType w:val="hybridMultilevel"/>
    <w:tmpl w:val="A1001D0A"/>
    <w:lvl w:ilvl="0" w:tplc="5AF4D110">
      <w:start w:val="1"/>
      <w:numFmt w:val="decimal"/>
      <w:lvlText w:val="%1."/>
      <w:lvlJc w:val="left"/>
      <w:pPr>
        <w:ind w:left="66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D23E3122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2" w:tplc="41082B0E">
      <w:numFmt w:val="bullet"/>
      <w:lvlText w:val="•"/>
      <w:lvlJc w:val="left"/>
      <w:pPr>
        <w:ind w:left="1657" w:hanging="260"/>
      </w:pPr>
      <w:rPr>
        <w:rFonts w:hint="default"/>
        <w:lang w:val="ru-RU" w:eastAsia="en-US" w:bidi="ar-SA"/>
      </w:rPr>
    </w:lvl>
    <w:lvl w:ilvl="3" w:tplc="30B2883A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4" w:tplc="93385588">
      <w:numFmt w:val="bullet"/>
      <w:lvlText w:val="•"/>
      <w:lvlJc w:val="left"/>
      <w:pPr>
        <w:ind w:left="3254" w:hanging="260"/>
      </w:pPr>
      <w:rPr>
        <w:rFonts w:hint="default"/>
        <w:lang w:val="ru-RU" w:eastAsia="en-US" w:bidi="ar-SA"/>
      </w:rPr>
    </w:lvl>
    <w:lvl w:ilvl="5" w:tplc="BFA0D660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6" w:tplc="DC9A9058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7" w:tplc="1884D07E">
      <w:numFmt w:val="bullet"/>
      <w:lvlText w:val="•"/>
      <w:lvlJc w:val="left"/>
      <w:pPr>
        <w:ind w:left="5650" w:hanging="260"/>
      </w:pPr>
      <w:rPr>
        <w:rFonts w:hint="default"/>
        <w:lang w:val="ru-RU" w:eastAsia="en-US" w:bidi="ar-SA"/>
      </w:rPr>
    </w:lvl>
    <w:lvl w:ilvl="8" w:tplc="07DAAA7A">
      <w:numFmt w:val="bullet"/>
      <w:lvlText w:val="•"/>
      <w:lvlJc w:val="left"/>
      <w:pPr>
        <w:ind w:left="644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C254B9E"/>
    <w:multiLevelType w:val="hybridMultilevel"/>
    <w:tmpl w:val="444CA810"/>
    <w:lvl w:ilvl="0" w:tplc="0AB06178">
      <w:numFmt w:val="bullet"/>
      <w:lvlText w:val="-"/>
      <w:lvlJc w:val="left"/>
      <w:pPr>
        <w:ind w:left="66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A558CE62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2" w:tplc="FC422384">
      <w:numFmt w:val="bullet"/>
      <w:lvlText w:val="•"/>
      <w:lvlJc w:val="left"/>
      <w:pPr>
        <w:ind w:left="1657" w:hanging="152"/>
      </w:pPr>
      <w:rPr>
        <w:rFonts w:hint="default"/>
        <w:lang w:val="ru-RU" w:eastAsia="en-US" w:bidi="ar-SA"/>
      </w:rPr>
    </w:lvl>
    <w:lvl w:ilvl="3" w:tplc="F976AFCA">
      <w:numFmt w:val="bullet"/>
      <w:lvlText w:val="•"/>
      <w:lvlJc w:val="left"/>
      <w:pPr>
        <w:ind w:left="2456" w:hanging="152"/>
      </w:pPr>
      <w:rPr>
        <w:rFonts w:hint="default"/>
        <w:lang w:val="ru-RU" w:eastAsia="en-US" w:bidi="ar-SA"/>
      </w:rPr>
    </w:lvl>
    <w:lvl w:ilvl="4" w:tplc="775EEC8A">
      <w:numFmt w:val="bullet"/>
      <w:lvlText w:val="•"/>
      <w:lvlJc w:val="left"/>
      <w:pPr>
        <w:ind w:left="3254" w:hanging="152"/>
      </w:pPr>
      <w:rPr>
        <w:rFonts w:hint="default"/>
        <w:lang w:val="ru-RU" w:eastAsia="en-US" w:bidi="ar-SA"/>
      </w:rPr>
    </w:lvl>
    <w:lvl w:ilvl="5" w:tplc="2DF0AE3E">
      <w:numFmt w:val="bullet"/>
      <w:lvlText w:val="•"/>
      <w:lvlJc w:val="left"/>
      <w:pPr>
        <w:ind w:left="4053" w:hanging="152"/>
      </w:pPr>
      <w:rPr>
        <w:rFonts w:hint="default"/>
        <w:lang w:val="ru-RU" w:eastAsia="en-US" w:bidi="ar-SA"/>
      </w:rPr>
    </w:lvl>
    <w:lvl w:ilvl="6" w:tplc="1F0ECD86">
      <w:numFmt w:val="bullet"/>
      <w:lvlText w:val="•"/>
      <w:lvlJc w:val="left"/>
      <w:pPr>
        <w:ind w:left="4852" w:hanging="152"/>
      </w:pPr>
      <w:rPr>
        <w:rFonts w:hint="default"/>
        <w:lang w:val="ru-RU" w:eastAsia="en-US" w:bidi="ar-SA"/>
      </w:rPr>
    </w:lvl>
    <w:lvl w:ilvl="7" w:tplc="4BD802F4">
      <w:numFmt w:val="bullet"/>
      <w:lvlText w:val="•"/>
      <w:lvlJc w:val="left"/>
      <w:pPr>
        <w:ind w:left="5650" w:hanging="152"/>
      </w:pPr>
      <w:rPr>
        <w:rFonts w:hint="default"/>
        <w:lang w:val="ru-RU" w:eastAsia="en-US" w:bidi="ar-SA"/>
      </w:rPr>
    </w:lvl>
    <w:lvl w:ilvl="8" w:tplc="92F65A2E">
      <w:numFmt w:val="bullet"/>
      <w:lvlText w:val="•"/>
      <w:lvlJc w:val="left"/>
      <w:pPr>
        <w:ind w:left="6449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E066127"/>
    <w:multiLevelType w:val="hybridMultilevel"/>
    <w:tmpl w:val="A22E2A8A"/>
    <w:lvl w:ilvl="0" w:tplc="6B8E96E2">
      <w:numFmt w:val="bullet"/>
      <w:lvlText w:val="-"/>
      <w:lvlJc w:val="left"/>
      <w:pPr>
        <w:ind w:left="66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E28A4A4C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2" w:tplc="B4A0DA94">
      <w:numFmt w:val="bullet"/>
      <w:lvlText w:val="•"/>
      <w:lvlJc w:val="left"/>
      <w:pPr>
        <w:ind w:left="1657" w:hanging="152"/>
      </w:pPr>
      <w:rPr>
        <w:rFonts w:hint="default"/>
        <w:lang w:val="ru-RU" w:eastAsia="en-US" w:bidi="ar-SA"/>
      </w:rPr>
    </w:lvl>
    <w:lvl w:ilvl="3" w:tplc="EE6A0DD0">
      <w:numFmt w:val="bullet"/>
      <w:lvlText w:val="•"/>
      <w:lvlJc w:val="left"/>
      <w:pPr>
        <w:ind w:left="2456" w:hanging="152"/>
      </w:pPr>
      <w:rPr>
        <w:rFonts w:hint="default"/>
        <w:lang w:val="ru-RU" w:eastAsia="en-US" w:bidi="ar-SA"/>
      </w:rPr>
    </w:lvl>
    <w:lvl w:ilvl="4" w:tplc="2016755C">
      <w:numFmt w:val="bullet"/>
      <w:lvlText w:val="•"/>
      <w:lvlJc w:val="left"/>
      <w:pPr>
        <w:ind w:left="3254" w:hanging="152"/>
      </w:pPr>
      <w:rPr>
        <w:rFonts w:hint="default"/>
        <w:lang w:val="ru-RU" w:eastAsia="en-US" w:bidi="ar-SA"/>
      </w:rPr>
    </w:lvl>
    <w:lvl w:ilvl="5" w:tplc="B24EED40">
      <w:numFmt w:val="bullet"/>
      <w:lvlText w:val="•"/>
      <w:lvlJc w:val="left"/>
      <w:pPr>
        <w:ind w:left="4053" w:hanging="152"/>
      </w:pPr>
      <w:rPr>
        <w:rFonts w:hint="default"/>
        <w:lang w:val="ru-RU" w:eastAsia="en-US" w:bidi="ar-SA"/>
      </w:rPr>
    </w:lvl>
    <w:lvl w:ilvl="6" w:tplc="31C0D986">
      <w:numFmt w:val="bullet"/>
      <w:lvlText w:val="•"/>
      <w:lvlJc w:val="left"/>
      <w:pPr>
        <w:ind w:left="4852" w:hanging="152"/>
      </w:pPr>
      <w:rPr>
        <w:rFonts w:hint="default"/>
        <w:lang w:val="ru-RU" w:eastAsia="en-US" w:bidi="ar-SA"/>
      </w:rPr>
    </w:lvl>
    <w:lvl w:ilvl="7" w:tplc="6562BED4">
      <w:numFmt w:val="bullet"/>
      <w:lvlText w:val="•"/>
      <w:lvlJc w:val="left"/>
      <w:pPr>
        <w:ind w:left="5650" w:hanging="152"/>
      </w:pPr>
      <w:rPr>
        <w:rFonts w:hint="default"/>
        <w:lang w:val="ru-RU" w:eastAsia="en-US" w:bidi="ar-SA"/>
      </w:rPr>
    </w:lvl>
    <w:lvl w:ilvl="8" w:tplc="5CA00334">
      <w:numFmt w:val="bullet"/>
      <w:lvlText w:val="•"/>
      <w:lvlJc w:val="left"/>
      <w:pPr>
        <w:ind w:left="6449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6355720C"/>
    <w:multiLevelType w:val="hybridMultilevel"/>
    <w:tmpl w:val="25544F32"/>
    <w:lvl w:ilvl="0" w:tplc="8166853C">
      <w:numFmt w:val="bullet"/>
      <w:lvlText w:val="-"/>
      <w:lvlJc w:val="left"/>
      <w:pPr>
        <w:ind w:left="66" w:hanging="14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C6D216DE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2" w:tplc="8E8C228E">
      <w:numFmt w:val="bullet"/>
      <w:lvlText w:val="•"/>
      <w:lvlJc w:val="left"/>
      <w:pPr>
        <w:ind w:left="1657" w:hanging="144"/>
      </w:pPr>
      <w:rPr>
        <w:rFonts w:hint="default"/>
        <w:lang w:val="ru-RU" w:eastAsia="en-US" w:bidi="ar-SA"/>
      </w:rPr>
    </w:lvl>
    <w:lvl w:ilvl="3" w:tplc="E33AAD80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  <w:lvl w:ilvl="4" w:tplc="A9A002AC">
      <w:numFmt w:val="bullet"/>
      <w:lvlText w:val="•"/>
      <w:lvlJc w:val="left"/>
      <w:pPr>
        <w:ind w:left="3254" w:hanging="144"/>
      </w:pPr>
      <w:rPr>
        <w:rFonts w:hint="default"/>
        <w:lang w:val="ru-RU" w:eastAsia="en-US" w:bidi="ar-SA"/>
      </w:rPr>
    </w:lvl>
    <w:lvl w:ilvl="5" w:tplc="CEA2D78C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6" w:tplc="AD1EC7E0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7" w:tplc="958244C8">
      <w:numFmt w:val="bullet"/>
      <w:lvlText w:val="•"/>
      <w:lvlJc w:val="left"/>
      <w:pPr>
        <w:ind w:left="5650" w:hanging="144"/>
      </w:pPr>
      <w:rPr>
        <w:rFonts w:hint="default"/>
        <w:lang w:val="ru-RU" w:eastAsia="en-US" w:bidi="ar-SA"/>
      </w:rPr>
    </w:lvl>
    <w:lvl w:ilvl="8" w:tplc="F772584C">
      <w:numFmt w:val="bullet"/>
      <w:lvlText w:val="•"/>
      <w:lvlJc w:val="left"/>
      <w:pPr>
        <w:ind w:left="644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642F26CC"/>
    <w:multiLevelType w:val="hybridMultilevel"/>
    <w:tmpl w:val="1FBA97E0"/>
    <w:lvl w:ilvl="0" w:tplc="FBE8A9CC">
      <w:numFmt w:val="bullet"/>
      <w:lvlText w:val="-"/>
      <w:lvlJc w:val="left"/>
      <w:pPr>
        <w:ind w:left="66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72EE5A6">
      <w:numFmt w:val="bullet"/>
      <w:lvlText w:val="•"/>
      <w:lvlJc w:val="left"/>
      <w:pPr>
        <w:ind w:left="858" w:hanging="152"/>
      </w:pPr>
      <w:rPr>
        <w:rFonts w:hint="default"/>
        <w:lang w:val="ru-RU" w:eastAsia="en-US" w:bidi="ar-SA"/>
      </w:rPr>
    </w:lvl>
    <w:lvl w:ilvl="2" w:tplc="BFF848C4">
      <w:numFmt w:val="bullet"/>
      <w:lvlText w:val="•"/>
      <w:lvlJc w:val="left"/>
      <w:pPr>
        <w:ind w:left="1657" w:hanging="152"/>
      </w:pPr>
      <w:rPr>
        <w:rFonts w:hint="default"/>
        <w:lang w:val="ru-RU" w:eastAsia="en-US" w:bidi="ar-SA"/>
      </w:rPr>
    </w:lvl>
    <w:lvl w:ilvl="3" w:tplc="FA9240CE">
      <w:numFmt w:val="bullet"/>
      <w:lvlText w:val="•"/>
      <w:lvlJc w:val="left"/>
      <w:pPr>
        <w:ind w:left="2456" w:hanging="152"/>
      </w:pPr>
      <w:rPr>
        <w:rFonts w:hint="default"/>
        <w:lang w:val="ru-RU" w:eastAsia="en-US" w:bidi="ar-SA"/>
      </w:rPr>
    </w:lvl>
    <w:lvl w:ilvl="4" w:tplc="68EC96EA">
      <w:numFmt w:val="bullet"/>
      <w:lvlText w:val="•"/>
      <w:lvlJc w:val="left"/>
      <w:pPr>
        <w:ind w:left="3254" w:hanging="152"/>
      </w:pPr>
      <w:rPr>
        <w:rFonts w:hint="default"/>
        <w:lang w:val="ru-RU" w:eastAsia="en-US" w:bidi="ar-SA"/>
      </w:rPr>
    </w:lvl>
    <w:lvl w:ilvl="5" w:tplc="F9DE6888">
      <w:numFmt w:val="bullet"/>
      <w:lvlText w:val="•"/>
      <w:lvlJc w:val="left"/>
      <w:pPr>
        <w:ind w:left="4053" w:hanging="152"/>
      </w:pPr>
      <w:rPr>
        <w:rFonts w:hint="default"/>
        <w:lang w:val="ru-RU" w:eastAsia="en-US" w:bidi="ar-SA"/>
      </w:rPr>
    </w:lvl>
    <w:lvl w:ilvl="6" w:tplc="85D23808">
      <w:numFmt w:val="bullet"/>
      <w:lvlText w:val="•"/>
      <w:lvlJc w:val="left"/>
      <w:pPr>
        <w:ind w:left="4852" w:hanging="152"/>
      </w:pPr>
      <w:rPr>
        <w:rFonts w:hint="default"/>
        <w:lang w:val="ru-RU" w:eastAsia="en-US" w:bidi="ar-SA"/>
      </w:rPr>
    </w:lvl>
    <w:lvl w:ilvl="7" w:tplc="12246DCC">
      <w:numFmt w:val="bullet"/>
      <w:lvlText w:val="•"/>
      <w:lvlJc w:val="left"/>
      <w:pPr>
        <w:ind w:left="5650" w:hanging="152"/>
      </w:pPr>
      <w:rPr>
        <w:rFonts w:hint="default"/>
        <w:lang w:val="ru-RU" w:eastAsia="en-US" w:bidi="ar-SA"/>
      </w:rPr>
    </w:lvl>
    <w:lvl w:ilvl="8" w:tplc="C2782C14">
      <w:numFmt w:val="bullet"/>
      <w:lvlText w:val="•"/>
      <w:lvlJc w:val="left"/>
      <w:pPr>
        <w:ind w:left="6449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7D7542AC"/>
    <w:multiLevelType w:val="hybridMultilevel"/>
    <w:tmpl w:val="09E6141C"/>
    <w:lvl w:ilvl="0" w:tplc="C7BACCB4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AE127B3C">
      <w:numFmt w:val="bullet"/>
      <w:lvlText w:val="•"/>
      <w:lvlJc w:val="left"/>
      <w:pPr>
        <w:ind w:left="1002" w:hanging="152"/>
      </w:pPr>
      <w:rPr>
        <w:rFonts w:hint="default"/>
        <w:lang w:val="ru-RU" w:eastAsia="en-US" w:bidi="ar-SA"/>
      </w:rPr>
    </w:lvl>
    <w:lvl w:ilvl="2" w:tplc="298C6E56">
      <w:numFmt w:val="bullet"/>
      <w:lvlText w:val="•"/>
      <w:lvlJc w:val="left"/>
      <w:pPr>
        <w:ind w:left="1785" w:hanging="152"/>
      </w:pPr>
      <w:rPr>
        <w:rFonts w:hint="default"/>
        <w:lang w:val="ru-RU" w:eastAsia="en-US" w:bidi="ar-SA"/>
      </w:rPr>
    </w:lvl>
    <w:lvl w:ilvl="3" w:tplc="6B561B96">
      <w:numFmt w:val="bullet"/>
      <w:lvlText w:val="•"/>
      <w:lvlJc w:val="left"/>
      <w:pPr>
        <w:ind w:left="2568" w:hanging="152"/>
      </w:pPr>
      <w:rPr>
        <w:rFonts w:hint="default"/>
        <w:lang w:val="ru-RU" w:eastAsia="en-US" w:bidi="ar-SA"/>
      </w:rPr>
    </w:lvl>
    <w:lvl w:ilvl="4" w:tplc="B7388A2C">
      <w:numFmt w:val="bullet"/>
      <w:lvlText w:val="•"/>
      <w:lvlJc w:val="left"/>
      <w:pPr>
        <w:ind w:left="3350" w:hanging="152"/>
      </w:pPr>
      <w:rPr>
        <w:rFonts w:hint="default"/>
        <w:lang w:val="ru-RU" w:eastAsia="en-US" w:bidi="ar-SA"/>
      </w:rPr>
    </w:lvl>
    <w:lvl w:ilvl="5" w:tplc="48566088">
      <w:numFmt w:val="bullet"/>
      <w:lvlText w:val="•"/>
      <w:lvlJc w:val="left"/>
      <w:pPr>
        <w:ind w:left="4133" w:hanging="152"/>
      </w:pPr>
      <w:rPr>
        <w:rFonts w:hint="default"/>
        <w:lang w:val="ru-RU" w:eastAsia="en-US" w:bidi="ar-SA"/>
      </w:rPr>
    </w:lvl>
    <w:lvl w:ilvl="6" w:tplc="C972AE34">
      <w:numFmt w:val="bullet"/>
      <w:lvlText w:val="•"/>
      <w:lvlJc w:val="left"/>
      <w:pPr>
        <w:ind w:left="4916" w:hanging="152"/>
      </w:pPr>
      <w:rPr>
        <w:rFonts w:hint="default"/>
        <w:lang w:val="ru-RU" w:eastAsia="en-US" w:bidi="ar-SA"/>
      </w:rPr>
    </w:lvl>
    <w:lvl w:ilvl="7" w:tplc="84F65BB4">
      <w:numFmt w:val="bullet"/>
      <w:lvlText w:val="•"/>
      <w:lvlJc w:val="left"/>
      <w:pPr>
        <w:ind w:left="5698" w:hanging="152"/>
      </w:pPr>
      <w:rPr>
        <w:rFonts w:hint="default"/>
        <w:lang w:val="ru-RU" w:eastAsia="en-US" w:bidi="ar-SA"/>
      </w:rPr>
    </w:lvl>
    <w:lvl w:ilvl="8" w:tplc="7AB01DE8">
      <w:numFmt w:val="bullet"/>
      <w:lvlText w:val="•"/>
      <w:lvlJc w:val="left"/>
      <w:pPr>
        <w:ind w:left="6481" w:hanging="1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7B"/>
    <w:rsid w:val="00020A7A"/>
    <w:rsid w:val="00043884"/>
    <w:rsid w:val="000A0CAF"/>
    <w:rsid w:val="000A1942"/>
    <w:rsid w:val="000E442F"/>
    <w:rsid w:val="00150921"/>
    <w:rsid w:val="001A4496"/>
    <w:rsid w:val="00216FE5"/>
    <w:rsid w:val="002D2BEA"/>
    <w:rsid w:val="003430E9"/>
    <w:rsid w:val="005462F2"/>
    <w:rsid w:val="006B6FE6"/>
    <w:rsid w:val="006C7D15"/>
    <w:rsid w:val="007A2207"/>
    <w:rsid w:val="007A3120"/>
    <w:rsid w:val="0091207B"/>
    <w:rsid w:val="00954ADA"/>
    <w:rsid w:val="00986C39"/>
    <w:rsid w:val="00A47753"/>
    <w:rsid w:val="00B74C67"/>
    <w:rsid w:val="00C064FE"/>
    <w:rsid w:val="00C858E0"/>
    <w:rsid w:val="00CC5108"/>
    <w:rsid w:val="00DB4452"/>
    <w:rsid w:val="00E50D1B"/>
    <w:rsid w:val="00EC7310"/>
    <w:rsid w:val="00F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BDC97-D84A-4603-AD38-0CB2CF6B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Admin</cp:lastModifiedBy>
  <cp:revision>4</cp:revision>
  <dcterms:created xsi:type="dcterms:W3CDTF">2024-09-12T16:08:00Z</dcterms:created>
  <dcterms:modified xsi:type="dcterms:W3CDTF">2024-09-16T07:12:00Z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2023-02-12T00:00:00Z</vt:filetime>
  </property>
</Properties>
</file>